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0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color w:val="0000FF"/>
          <w:lang w:val="en-US"/>
        </w:rPr>
        <w:t xml:space="preserve">NORME METODOLOGICE din 16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0AE915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12 251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2AF8FE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GUVERNUL ROMÂNIEI</w:t>
      </w:r>
    </w:p>
    <w:p w14:paraId="2D3CE3D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937 din 26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2022</w:t>
      </w:r>
    </w:p>
    <w:p w14:paraId="13FD65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2023</w:t>
      </w:r>
    </w:p>
    <w:p w14:paraId="7B2BDA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5C74169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6C93C8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data </w:t>
      </w:r>
      <w:proofErr w:type="gramStart"/>
      <w:r>
        <w:rPr>
          <w:rFonts w:ascii="Courier New" w:hAnsi="Courier New" w:cs="Courier New"/>
          <w:b/>
          <w:bCs/>
          <w:lang w:val="en-US"/>
        </w:rPr>
        <w:t>de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12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2024</w:t>
      </w:r>
    </w:p>
    <w:p w14:paraId="7C7C8C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Prezenta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este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de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2023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pana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13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2024</w:t>
      </w:r>
    </w:p>
    <w:p w14:paraId="512FD6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342BE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2984A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42&gt;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2022.</w:t>
      </w:r>
    </w:p>
    <w:p w14:paraId="4766888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39114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FDC15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292CB87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Forma </w:t>
      </w:r>
      <w:proofErr w:type="spellStart"/>
      <w:r>
        <w:rPr>
          <w:rFonts w:ascii="Courier New" w:hAnsi="Courier New" w:cs="Courier New"/>
          <w:lang w:val="en-US"/>
        </w:rPr>
        <w:t>consolidată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12022     0110 3:1   0 44&gt;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NORMELOR METODOLOGICE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la data de 1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de: </w:t>
      </w:r>
      <w:r>
        <w:rPr>
          <w:rFonts w:ascii="Courier New" w:hAnsi="Courier New" w:cs="Courier New"/>
          <w:vanish/>
          <w:lang w:val="en-US"/>
        </w:rPr>
        <w:t>&lt;LLNK 12023   507 20 301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>.</w:t>
      </w:r>
    </w:p>
    <w:p w14:paraId="33ADE7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Conţinutul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aparţine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S.C. 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un document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utilizatorilor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9428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BF1D3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747D3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12022  1154 22 301   0 58&gt;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12023   507 20 301   0 49&gt;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conţinut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991B6E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</w:t>
      </w:r>
    </w:p>
    <w:p w14:paraId="362352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la data de 1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2023,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art. 3-30, 32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34-63, care </w:t>
      </w:r>
      <w:proofErr w:type="spellStart"/>
      <w:r>
        <w:rPr>
          <w:rFonts w:ascii="Courier New" w:hAnsi="Courier New" w:cs="Courier New"/>
          <w:lang w:val="en-US"/>
        </w:rPr>
        <w:t>intră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la data de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2024.</w:t>
      </w:r>
    </w:p>
    <w:p w14:paraId="041B1F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La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F997A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r>
        <w:rPr>
          <w:rFonts w:ascii="Courier New" w:hAnsi="Courier New" w:cs="Courier New"/>
          <w:vanish/>
          <w:lang w:val="en-US"/>
        </w:rPr>
        <w:t>&lt;LLNK 12011    50 22 361   0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50/2011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  0112 3R1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416 12 2S1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</w:t>
      </w:r>
      <w:proofErr w:type="spellStart"/>
      <w:r>
        <w:rPr>
          <w:rFonts w:ascii="Courier New" w:hAnsi="Courier New" w:cs="Courier New"/>
          <w:lang w:val="en-US"/>
        </w:rPr>
        <w:t>garantat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76 din 28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2011,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E1046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r>
        <w:rPr>
          <w:rFonts w:ascii="Courier New" w:hAnsi="Courier New" w:cs="Courier New"/>
          <w:vanish/>
          <w:lang w:val="en-US"/>
        </w:rPr>
        <w:t>&lt;LLNK 12011    38 22 341   0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38/2011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  0112 3M1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12010   277 13 271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277/2010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56 din 21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2011,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7723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2A6E51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7B08C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12023   507 20 301   0 50&gt;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prevede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B1C83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IV</w:t>
      </w:r>
    </w:p>
    <w:p w14:paraId="3FF804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intrarea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</w:t>
      </w:r>
      <w:proofErr w:type="spellEnd"/>
      <w:r>
        <w:rPr>
          <w:rFonts w:ascii="Courier New" w:hAnsi="Courier New" w:cs="Courier New"/>
          <w:lang w:val="en-US"/>
        </w:rPr>
        <w:t xml:space="preserve"> art. 3-30, 32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34-63 din </w:t>
      </w:r>
      <w:r>
        <w:rPr>
          <w:rFonts w:ascii="Courier New" w:hAnsi="Courier New" w:cs="Courier New"/>
          <w:vanish/>
          <w:lang w:val="en-US"/>
        </w:rPr>
        <w:t>&lt;LLNK 12022     0110 3:1   0 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20 301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1.154/2022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celelalte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responsabilităţi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administrative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8D40D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12023   507 20 301   0 50&gt;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art. 3-30, 32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34-63, </w:t>
      </w:r>
      <w:proofErr w:type="spellStart"/>
      <w:r>
        <w:rPr>
          <w:rFonts w:ascii="Courier New" w:hAnsi="Courier New" w:cs="Courier New"/>
          <w:lang w:val="en-US"/>
        </w:rPr>
        <w:t>articole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intră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la data de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2024,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insera</w:t>
      </w:r>
      <w:proofErr w:type="spellEnd"/>
      <w:r>
        <w:rPr>
          <w:rFonts w:ascii="Courier New" w:hAnsi="Courier New" w:cs="Courier New"/>
          <w:lang w:val="en-US"/>
        </w:rPr>
        <w:t xml:space="preserve"> note </w:t>
      </w:r>
      <w:proofErr w:type="spellStart"/>
      <w:r>
        <w:rPr>
          <w:rFonts w:ascii="Courier New" w:hAnsi="Courier New" w:cs="Courier New"/>
          <w:lang w:val="en-US"/>
        </w:rPr>
        <w:t>corespunzătoare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textul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considerând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, data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tot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2024.</w:t>
      </w:r>
    </w:p>
    <w:p w14:paraId="6A03F9D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59581F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3A752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</w:t>
      </w:r>
    </w:p>
    <w:p w14:paraId="050ED8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Dispoziţii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</w:p>
    <w:p w14:paraId="2598759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64E426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12016   196 12 261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cetăţeni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FA223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care nu au </w:t>
      </w:r>
      <w:proofErr w:type="spellStart"/>
      <w:r>
        <w:rPr>
          <w:rFonts w:ascii="Courier New" w:hAnsi="Courier New" w:cs="Courier New"/>
          <w:lang w:val="en-US"/>
        </w:rPr>
        <w:t>cetăţenie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A3D5B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EE4C9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7A18F1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 definite la </w:t>
      </w:r>
      <w:r>
        <w:rPr>
          <w:rFonts w:ascii="Courier New" w:hAnsi="Courier New" w:cs="Courier New"/>
          <w:vanish/>
          <w:lang w:val="en-US"/>
        </w:rPr>
        <w:t>&lt;LLNK 12016   196 12 261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f)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trăiesc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9EFA9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sprijinul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poliţiei</w:t>
      </w:r>
      <w:proofErr w:type="spellEnd"/>
      <w:r>
        <w:rPr>
          <w:rFonts w:ascii="Courier New" w:hAnsi="Courier New" w:cs="Courier New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12010   155 13 253     66&gt;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lit. d)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poliţiei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locale nr. 155/2010,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identifică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trăiesc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improvizate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le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facilitării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A4514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organizează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registru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. Forma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utilizare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736C7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B83E82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14:paraId="5E6D31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E168A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1C142C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E2CEF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2CEA9F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constituit</w:t>
      </w:r>
      <w:proofErr w:type="spellEnd"/>
      <w:r>
        <w:rPr>
          <w:rFonts w:ascii="Courier New" w:hAnsi="Courier New" w:cs="Courier New"/>
          <w:lang w:val="en-US"/>
        </w:rPr>
        <w:t xml:space="preserve"> din:</w:t>
      </w:r>
    </w:p>
    <w:p w14:paraId="3FFB05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BFCF5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260113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8060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9FAC8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4E709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14:paraId="0E5A19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8810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BF5C2C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II</w:t>
      </w:r>
    </w:p>
    <w:p w14:paraId="2E3E09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1D0569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 1</w:t>
      </w:r>
    </w:p>
    <w:p w14:paraId="73A069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Condiţii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</w:p>
    <w:p w14:paraId="6BED7D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14:paraId="10E96E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totalitatea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categorii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ajustate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636EA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Sunt </w:t>
      </w:r>
      <w:proofErr w:type="spellStart"/>
      <w:r>
        <w:rPr>
          <w:rFonts w:ascii="Courier New" w:hAnsi="Courier New" w:cs="Courier New"/>
          <w:lang w:val="en-US"/>
        </w:rPr>
        <w:t>eligibile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ajustate</w:t>
      </w:r>
      <w:proofErr w:type="spellEnd"/>
      <w:r>
        <w:rPr>
          <w:rFonts w:ascii="Courier New" w:hAnsi="Courier New" w:cs="Courier New"/>
          <w:lang w:val="en-US"/>
        </w:rPr>
        <w:t xml:space="preserve"> sunt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la:</w:t>
      </w:r>
    </w:p>
    <w:p w14:paraId="63C006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700 lei/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4lit. a);</w:t>
      </w:r>
    </w:p>
    <w:p w14:paraId="58CF87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275 lei/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4 lit. b),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maxim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de 400 lei;</w:t>
      </w:r>
    </w:p>
    <w:p w14:paraId="2C86A4D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700 lei/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4 lit. c).</w:t>
      </w:r>
    </w:p>
    <w:p w14:paraId="446E75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CB159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ABDC7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</w:t>
      </w:r>
    </w:p>
    <w:p w14:paraId="7DA9078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coeficienţilor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echivalenţă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total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893BB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Fracţiunile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lang w:val="en-US"/>
        </w:rPr>
        <w:t>rezultate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calculul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rotunjesc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gramStart"/>
      <w:r>
        <w:rPr>
          <w:rFonts w:ascii="Courier New" w:hAnsi="Courier New" w:cs="Courier New"/>
          <w:lang w:val="en-US"/>
        </w:rPr>
        <w:t>1 leu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favoarea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67E09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C5259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E4F93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</w:t>
      </w:r>
    </w:p>
    <w:p w14:paraId="6DD523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totalitatea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4B4B2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341D0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8,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EDAFA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totalitatea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C134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BFB01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76543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o)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pe care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le-au </w:t>
      </w:r>
      <w:proofErr w:type="spellStart"/>
      <w:r>
        <w:rPr>
          <w:rFonts w:ascii="Courier New" w:hAnsi="Courier New" w:cs="Courier New"/>
          <w:lang w:val="en-US"/>
        </w:rPr>
        <w:t>realizat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impozabile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neimpozabile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12015     1932 2~1   0 39&gt;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227/2015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fiscal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provin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pensii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sectoriale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pensii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şomaj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indemnizaţii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permanent, </w:t>
      </w:r>
      <w:proofErr w:type="spellStart"/>
      <w:r>
        <w:rPr>
          <w:rFonts w:ascii="Courier New" w:hAnsi="Courier New" w:cs="Courier New"/>
          <w:lang w:val="en-US"/>
        </w:rPr>
        <w:t>indiferent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din care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obligaţii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creanţe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2DEE4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p)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12015     1932 2~2 106 32&gt;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106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227/2015,</w:t>
      </w:r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utilizează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2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E56B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periodice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media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B55C6A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4B1C62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(4)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8,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30BEB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periodice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media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organul</w:t>
      </w:r>
      <w:proofErr w:type="spellEnd"/>
      <w:r>
        <w:rPr>
          <w:rFonts w:ascii="Courier New" w:hAnsi="Courier New" w:cs="Courier New"/>
          <w:lang w:val="en-US"/>
        </w:rPr>
        <w:t xml:space="preserve"> fiscal competent.</w:t>
      </w:r>
    </w:p>
    <w:p w14:paraId="1B495C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87588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00D27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8,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alineatele</w:t>
      </w:r>
      <w:proofErr w:type="spellEnd"/>
      <w:r>
        <w:rPr>
          <w:rFonts w:ascii="Courier New" w:hAnsi="Courier New" w:cs="Courier New"/>
          <w:lang w:val="en-US"/>
        </w:rPr>
        <w:t xml:space="preserve"> (4^1)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(4^2) care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39E8D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(4^1)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media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1/12 din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A4B2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(4^2)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ocazionale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considerate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calendaristice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D4E31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BBB4D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BA697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gospodăreşte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/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nete,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10F44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1D5C9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(5)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8,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1AA3E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gospodăreşte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nete,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producerea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34DC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5FC1B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B8DB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(5),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3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CEF50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despărţiţi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celuilalt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constată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gospodăresc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F99D35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B4DC8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(7)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8,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219BD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despărţiţi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celuilalt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constată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gospodăresc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8C25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B88585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8B14F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(8)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reducerea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4013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63129E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</w:t>
      </w:r>
    </w:p>
    <w:p w14:paraId="4721F8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Dimensiunea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însumarea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coeficienţilor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echivalenţă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exemplu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D3444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Exemplu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compusă</w:t>
      </w:r>
      <w:proofErr w:type="spellEnd"/>
      <w:r>
        <w:rPr>
          <w:rFonts w:ascii="Courier New" w:hAnsi="Courier New" w:cs="Courier New"/>
          <w:lang w:val="en-US"/>
        </w:rPr>
        <w:t xml:space="preserve"> din 4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dimensiunea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astfel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928A8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= 4, din care 2 </w:t>
      </w:r>
      <w:proofErr w:type="spellStart"/>
      <w:r>
        <w:rPr>
          <w:rFonts w:ascii="Courier New" w:hAnsi="Courier New" w:cs="Courier New"/>
          <w:lang w:val="en-US"/>
        </w:rPr>
        <w:t>adulţi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2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7DABF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coeficienţilor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echivalenţă</w:t>
      </w:r>
      <w:proofErr w:type="spellEnd"/>
      <w:r>
        <w:rPr>
          <w:rFonts w:ascii="Courier New" w:hAnsi="Courier New" w:cs="Courier New"/>
          <w:lang w:val="en-US"/>
        </w:rPr>
        <w:t xml:space="preserve"> = 1+0,5+0,5+0,5 = 2,5;</w:t>
      </w:r>
    </w:p>
    <w:p w14:paraId="6DF51B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= 2,5.</w:t>
      </w:r>
    </w:p>
    <w:p w14:paraId="6F2D3C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57C47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BCFF7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10</w:t>
      </w:r>
    </w:p>
    <w:p w14:paraId="744F44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Formula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următoarea</w:t>
      </w:r>
      <w:proofErr w:type="spellEnd"/>
      <w:r>
        <w:rPr>
          <w:rFonts w:ascii="Courier New" w:hAnsi="Courier New" w:cs="Courier New"/>
          <w:lang w:val="en-US"/>
        </w:rPr>
        <w:t xml:space="preserve">: (a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14:paraId="1FF842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unde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22975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Vt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la care,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reducerea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B8B5E7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Dfam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dimensiunea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9;</w:t>
      </w:r>
    </w:p>
    <w:p w14:paraId="0CB4FD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Vaj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67EA4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385F4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50DB8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A64AC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11</w:t>
      </w:r>
    </w:p>
    <w:p w14:paraId="1334E9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Nu sunt </w:t>
      </w:r>
      <w:proofErr w:type="spellStart"/>
      <w:r>
        <w:rPr>
          <w:rFonts w:ascii="Courier New" w:hAnsi="Courier New" w:cs="Courier New"/>
          <w:lang w:val="en-US"/>
        </w:rPr>
        <w:t>eligibile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0015A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net/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700 lei;</w:t>
      </w:r>
    </w:p>
    <w:p w14:paraId="7F0B77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5E96F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Litera</w:t>
      </w:r>
      <w:proofErr w:type="spellEnd"/>
      <w:r>
        <w:rPr>
          <w:rFonts w:ascii="Courier New" w:hAnsi="Courier New" w:cs="Courier New"/>
          <w:lang w:val="en-US"/>
        </w:rPr>
        <w:t xml:space="preserve"> a) a </w:t>
      </w:r>
      <w:proofErr w:type="spellStart"/>
      <w:r>
        <w:rPr>
          <w:rFonts w:ascii="Courier New" w:hAnsi="Courier New" w:cs="Courier New"/>
          <w:lang w:val="en-US"/>
        </w:rPr>
        <w:lastRenderedPageBreak/>
        <w:t>Alineatului</w:t>
      </w:r>
      <w:proofErr w:type="spellEnd"/>
      <w:r>
        <w:rPr>
          <w:rFonts w:ascii="Courier New" w:hAnsi="Courier New" w:cs="Courier New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77661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9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394FB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578C2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4BC8F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comodat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40D668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C7DF4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ţinându</w:t>
      </w:r>
      <w:proofErr w:type="spellEnd"/>
      <w:r>
        <w:rPr>
          <w:rFonts w:ascii="Courier New" w:hAnsi="Courier New" w:cs="Courier New"/>
          <w:lang w:val="en-US"/>
        </w:rPr>
        <w:t xml:space="preserve">-se </w:t>
      </w:r>
      <w:proofErr w:type="spellStart"/>
      <w:r>
        <w:rPr>
          <w:rFonts w:ascii="Courier New" w:hAnsi="Courier New" w:cs="Courier New"/>
          <w:lang w:val="en-US"/>
        </w:rPr>
        <w:t>seama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ale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Lista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excluderea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4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72649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arendă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concesiune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folosinţei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bun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luat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îl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arendă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concesiune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folosinţă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bunului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2E811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BF0A7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(3)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A5BDE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</w:t>
      </w:r>
      <w:proofErr w:type="spellEnd"/>
      <w:r>
        <w:rPr>
          <w:rFonts w:ascii="Courier New" w:hAnsi="Courier New" w:cs="Courier New"/>
          <w:lang w:val="en-US"/>
        </w:rPr>
        <w:t xml:space="preserve">/sunt date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arendă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concesiune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bun/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luat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luate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îl</w:t>
      </w:r>
      <w:proofErr w:type="spellEnd"/>
      <w:r>
        <w:rPr>
          <w:rFonts w:ascii="Courier New" w:hAnsi="Courier New" w:cs="Courier New"/>
          <w:lang w:val="en-US"/>
        </w:rPr>
        <w:t xml:space="preserve"> are/le are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arendă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concesiune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folosinţă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bunului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170B6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C1E70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6CA3A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73873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deţine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lângă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cotă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</w:t>
      </w:r>
      <w:proofErr w:type="spellEnd"/>
      <w:r>
        <w:rPr>
          <w:rFonts w:ascii="Courier New" w:hAnsi="Courier New" w:cs="Courier New"/>
          <w:lang w:val="en-US"/>
        </w:rPr>
        <w:t xml:space="preserve">-o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clădire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spaţiu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locativ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imobil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beneficia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indiferent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mărimea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cotei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dispune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modalităţile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0BB9B1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DE8A6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13720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F44D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2-a</w:t>
      </w:r>
    </w:p>
    <w:p w14:paraId="594256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 de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</w:p>
    <w:p w14:paraId="6101FB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12</w:t>
      </w:r>
    </w:p>
    <w:p w14:paraId="2413E9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de 275 lei/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65 de ani,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de 400 lei/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AF017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diferenţa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calculat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formulei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10,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7CEF0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Dimensiunea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aplicând</w:t>
      </w:r>
      <w:proofErr w:type="spellEnd"/>
      <w:r>
        <w:rPr>
          <w:rFonts w:ascii="Courier New" w:hAnsi="Courier New" w:cs="Courier New"/>
          <w:lang w:val="en-US"/>
        </w:rPr>
        <w:t xml:space="preserve"> formula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9.</w:t>
      </w:r>
    </w:p>
    <w:p w14:paraId="38E148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aplicând</w:t>
      </w:r>
      <w:proofErr w:type="spellEnd"/>
      <w:r>
        <w:rPr>
          <w:rFonts w:ascii="Courier New" w:hAnsi="Courier New" w:cs="Courier New"/>
          <w:lang w:val="en-US"/>
        </w:rPr>
        <w:t xml:space="preserve"> formula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10.</w:t>
      </w:r>
    </w:p>
    <w:p w14:paraId="35B70C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Formula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următoarea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A77CA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</w:t>
      </w:r>
      <w:proofErr w:type="spellStart"/>
      <w:r>
        <w:rPr>
          <w:rFonts w:ascii="Courier New" w:hAnsi="Courier New" w:cs="Courier New"/>
          <w:lang w:val="en-US"/>
        </w:rPr>
        <w:t>Cmax</w:t>
      </w:r>
      <w:proofErr w:type="spellEnd"/>
      <w:r>
        <w:rPr>
          <w:rFonts w:ascii="Courier New" w:hAnsi="Courier New" w:cs="Courier New"/>
          <w:lang w:val="en-US"/>
        </w:rPr>
        <w:t xml:space="preserve"> – Vaj) x </w:t>
      </w:r>
      <w:proofErr w:type="spellStart"/>
      <w:r>
        <w:rPr>
          <w:rFonts w:ascii="Courier New" w:hAnsi="Courier New" w:cs="Courier New"/>
          <w:lang w:val="en-US"/>
        </w:rPr>
        <w:t>Dfam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proofErr w:type="spellStart"/>
      <w:r>
        <w:rPr>
          <w:rFonts w:ascii="Courier New" w:hAnsi="Courier New" w:cs="Courier New"/>
          <w:lang w:val="en-US"/>
        </w:rPr>
        <w:t>Cajinc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70A8E0E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Cmax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9C861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Vaj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75D8A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Cajinc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AA1FE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Dfam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dimensiunea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A04D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7BBA3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47BA4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13</w:t>
      </w:r>
    </w:p>
    <w:p w14:paraId="165889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lang w:val="en-US"/>
        </w:rPr>
        <w:t>luaţi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dimensiunii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componenta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care nu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contract individual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angajare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independente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aşa</w:t>
      </w:r>
      <w:proofErr w:type="spellEnd"/>
      <w:r>
        <w:rPr>
          <w:rFonts w:ascii="Courier New" w:hAnsi="Courier New" w:cs="Courier New"/>
          <w:lang w:val="en-US"/>
        </w:rPr>
        <w:t xml:space="preserve"> cum sunt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definite de </w:t>
      </w:r>
      <w:r>
        <w:rPr>
          <w:rFonts w:ascii="Courier New" w:hAnsi="Courier New" w:cs="Courier New"/>
          <w:vanish/>
          <w:lang w:val="en-US"/>
        </w:rPr>
        <w:t>&lt;LLNK 12015     1932 2~1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227/2015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DB249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34&gt;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care la data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nu sunt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32&gt;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(2)-(4)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BAEC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D128F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14</w:t>
      </w:r>
    </w:p>
    <w:p w14:paraId="7C277C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 lit. b)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zilieri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prestatori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casnici</w:t>
      </w:r>
      <w:proofErr w:type="spellEnd"/>
      <w:r>
        <w:rPr>
          <w:rFonts w:ascii="Courier New" w:hAnsi="Courier New" w:cs="Courier New"/>
          <w:lang w:val="en-US"/>
        </w:rPr>
        <w:t xml:space="preserve"> pe raza </w:t>
      </w:r>
      <w:proofErr w:type="spellStart"/>
      <w:r>
        <w:rPr>
          <w:rFonts w:ascii="Courier New" w:hAnsi="Courier New" w:cs="Courier New"/>
          <w:lang w:val="en-US"/>
        </w:rPr>
        <w:t>administrativ</w:t>
      </w:r>
      <w:proofErr w:type="spellEnd"/>
      <w:r>
        <w:rPr>
          <w:rFonts w:ascii="Courier New" w:hAnsi="Courier New" w:cs="Courier New"/>
          <w:lang w:val="en-US"/>
        </w:rPr>
        <w:t xml:space="preserve">-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lastRenderedPageBreak/>
        <w:t>localităţii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pe a 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trăiesc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1D528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formula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de ore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următoarea</w:t>
      </w:r>
      <w:proofErr w:type="spellEnd"/>
      <w:r>
        <w:rPr>
          <w:rFonts w:ascii="Courier New" w:hAnsi="Courier New" w:cs="Courier New"/>
          <w:lang w:val="en-US"/>
        </w:rPr>
        <w:t xml:space="preserve">: (a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14:paraId="396CF9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4B7C0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60F3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15</w:t>
      </w:r>
    </w:p>
    <w:p w14:paraId="7A7B78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34&gt;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perioadele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incapacitatea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temporară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pierderea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totală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parţială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capacităţii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instituţiile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DB7D0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FC873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16</w:t>
      </w:r>
    </w:p>
    <w:p w14:paraId="07FF5F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menţinere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electronic,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SNIAS.</w:t>
      </w:r>
    </w:p>
    <w:p w14:paraId="6AFCB6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din motive </w:t>
      </w:r>
      <w:proofErr w:type="spellStart"/>
      <w:r>
        <w:rPr>
          <w:rFonts w:ascii="Courier New" w:hAnsi="Courier New" w:cs="Courier New"/>
          <w:lang w:val="en-US"/>
        </w:rPr>
        <w:t>obiective</w:t>
      </w:r>
      <w:proofErr w:type="spellEnd"/>
      <w:r>
        <w:rPr>
          <w:rFonts w:ascii="Courier New" w:hAnsi="Courier New" w:cs="Courier New"/>
          <w:lang w:val="en-US"/>
        </w:rPr>
        <w:t xml:space="preserve">, nu pot fi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care </w:t>
      </w:r>
      <w:proofErr w:type="spellStart"/>
      <w:r>
        <w:rPr>
          <w:rFonts w:ascii="Courier New" w:hAnsi="Courier New" w:cs="Courier New"/>
          <w:lang w:val="en-US"/>
        </w:rPr>
        <w:t>conţin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validărilor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art. 21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7BFFDCB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1C3BE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16,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2-a,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D6D93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din motive </w:t>
      </w:r>
      <w:proofErr w:type="spellStart"/>
      <w:r>
        <w:rPr>
          <w:rFonts w:ascii="Courier New" w:hAnsi="Courier New" w:cs="Courier New"/>
          <w:lang w:val="en-US"/>
        </w:rPr>
        <w:t>tehnice</w:t>
      </w:r>
      <w:proofErr w:type="spellEnd"/>
      <w:r>
        <w:rPr>
          <w:rFonts w:ascii="Courier New" w:hAnsi="Courier New" w:cs="Courier New"/>
          <w:lang w:val="en-US"/>
        </w:rPr>
        <w:t xml:space="preserve">, nu pot fi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care </w:t>
      </w:r>
      <w:proofErr w:type="spellStart"/>
      <w:r>
        <w:rPr>
          <w:rFonts w:ascii="Courier New" w:hAnsi="Courier New" w:cs="Courier New"/>
          <w:lang w:val="en-US"/>
        </w:rPr>
        <w:t>conţin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 xml:space="preserve">/ </w:t>
      </w:r>
      <w:proofErr w:type="spellStart"/>
      <w:r>
        <w:rPr>
          <w:rFonts w:ascii="Courier New" w:hAnsi="Courier New" w:cs="Courier New"/>
          <w:lang w:val="en-US"/>
        </w:rPr>
        <w:t>validărilor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regăsesc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ale </w:t>
      </w:r>
      <w:proofErr w:type="spellStart"/>
      <w:r>
        <w:rPr>
          <w:rFonts w:ascii="Courier New" w:hAnsi="Courier New" w:cs="Courier New"/>
          <w:lang w:val="en-US"/>
        </w:rPr>
        <w:t>instituţiilor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locale,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 41182 311   0 46&gt;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simplificare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centrale,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instituţiilor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12017   179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179/2017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FC7F8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59B8C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B60E5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F5F555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17</w:t>
      </w:r>
    </w:p>
    <w:p w14:paraId="675975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intervenită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56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E1082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declară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5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A6AE0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originalul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411DA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corectitudinii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conţinute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lang w:val="en-US"/>
        </w:rPr>
        <w:t>angajat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A1C7A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187BB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2-a,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F2896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17</w:t>
      </w:r>
    </w:p>
    <w:p w14:paraId="1314CC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schimbarea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domiciliului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declară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5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00499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B817B1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contractul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original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15C3F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corectitudinii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conţinute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(3)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menţine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/se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lang w:val="en-US"/>
        </w:rPr>
        <w:t>angajat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AF849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21DF9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2F9B5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0C762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3-a</w:t>
      </w:r>
    </w:p>
    <w:p w14:paraId="5C1AE6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proofErr w:type="gram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</w:p>
    <w:p w14:paraId="0F0A7F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18</w:t>
      </w:r>
    </w:p>
    <w:p w14:paraId="20CDA6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Sunt </w:t>
      </w:r>
      <w:proofErr w:type="spellStart"/>
      <w:r>
        <w:rPr>
          <w:rFonts w:ascii="Courier New" w:hAnsi="Courier New" w:cs="Courier New"/>
          <w:lang w:val="en-US"/>
        </w:rPr>
        <w:t>eligibile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ajustate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situează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700 lei/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C8077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luaţi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dimensiunii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7816A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locui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ADFF8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luaţi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eliberată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străinătate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legislaţiei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D499F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locui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C7107A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73F01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19</w:t>
      </w:r>
    </w:p>
    <w:p w14:paraId="771A638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6993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10.</w:t>
      </w:r>
    </w:p>
    <w:p w14:paraId="4F4105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dimensiunii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art. 9.</w:t>
      </w:r>
    </w:p>
    <w:p w14:paraId="0C74A1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16D3F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20</w:t>
      </w:r>
    </w:p>
    <w:p w14:paraId="071A9C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întrerupere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înmatriculaţi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2FEC5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diminuează</w:t>
      </w:r>
      <w:proofErr w:type="spellEnd"/>
      <w:r>
        <w:rPr>
          <w:rFonts w:ascii="Courier New" w:hAnsi="Courier New" w:cs="Courier New"/>
          <w:lang w:val="en-US"/>
        </w:rPr>
        <w:t xml:space="preserve"> cu 50%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peste</w:t>
      </w:r>
      <w:proofErr w:type="spellEnd"/>
      <w:r>
        <w:rPr>
          <w:rFonts w:ascii="Courier New" w:hAnsi="Courier New" w:cs="Courier New"/>
          <w:lang w:val="en-US"/>
        </w:rPr>
        <w:t xml:space="preserve"> 15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echivalentă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peste</w:t>
      </w:r>
      <w:proofErr w:type="spellEnd"/>
      <w:r>
        <w:rPr>
          <w:rFonts w:ascii="Courier New" w:hAnsi="Courier New" w:cs="Courier New"/>
          <w:lang w:val="en-US"/>
        </w:rPr>
        <w:t xml:space="preserve"> 30 de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2F66A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diminuarea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diminuarea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27064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însumarea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diminuărilor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CB961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motive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EE869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(6)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lang w:val="en-US"/>
        </w:rPr>
        <w:t>peste</w:t>
      </w:r>
      <w:proofErr w:type="spellEnd"/>
      <w:r>
        <w:rPr>
          <w:rFonts w:ascii="Courier New" w:hAnsi="Courier New" w:cs="Courier New"/>
          <w:lang w:val="en-US"/>
        </w:rPr>
        <w:t xml:space="preserve"> 30 de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516EB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dovezii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elevului</w:t>
      </w:r>
      <w:proofErr w:type="spellEnd"/>
      <w:r>
        <w:rPr>
          <w:rFonts w:ascii="Courier New" w:hAnsi="Courier New" w:cs="Courier New"/>
          <w:lang w:val="en-US"/>
        </w:rPr>
        <w:t xml:space="preserve"> minor/</w:t>
      </w:r>
      <w:proofErr w:type="spellStart"/>
      <w:r>
        <w:rPr>
          <w:rFonts w:ascii="Courier New" w:hAnsi="Courier New" w:cs="Courier New"/>
          <w:lang w:val="en-US"/>
        </w:rPr>
        <w:t>elevul</w:t>
      </w:r>
      <w:proofErr w:type="spellEnd"/>
      <w:r>
        <w:rPr>
          <w:rFonts w:ascii="Courier New" w:hAnsi="Courier New" w:cs="Courier New"/>
          <w:lang w:val="en-US"/>
        </w:rPr>
        <w:t xml:space="preserve"> major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reînscrierea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studiilor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B6535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4BB3F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(7)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E6D47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înscrie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şcoală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17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titular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dovezii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la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14CC7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981B4F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007E9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A527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21</w:t>
      </w:r>
    </w:p>
    <w:p w14:paraId="5CD6DE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filiaţia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lor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verificate</w:t>
      </w:r>
      <w:proofErr w:type="spellEnd"/>
      <w:r>
        <w:rPr>
          <w:rFonts w:ascii="Courier New" w:hAnsi="Courier New" w:cs="Courier New"/>
          <w:lang w:val="en-US"/>
        </w:rPr>
        <w:t xml:space="preserve">/validate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SNIAS.</w:t>
      </w:r>
    </w:p>
    <w:p w14:paraId="3A2006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posibilă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copie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99B47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certificatele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50618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certificatul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căsătorie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5EBDA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încredinţare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4354C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încuviinţare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BBEF1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74E84B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dispune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delegarea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temporară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desemnată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104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art. 105 din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nr. 272/2004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promovarea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A46FC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regim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052DE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h)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instituire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tutelei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tutelare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62506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atestă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minore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lipsite</w:t>
      </w:r>
      <w:proofErr w:type="spellEnd"/>
      <w:r>
        <w:rPr>
          <w:rFonts w:ascii="Courier New" w:hAnsi="Courier New" w:cs="Courier New"/>
          <w:lang w:val="en-US"/>
        </w:rPr>
        <w:t xml:space="preserve"> de capacitate </w:t>
      </w:r>
      <w:proofErr w:type="spellStart"/>
      <w:r>
        <w:rPr>
          <w:rFonts w:ascii="Courier New" w:hAnsi="Courier New" w:cs="Courier New"/>
          <w:lang w:val="en-US"/>
        </w:rPr>
        <w:t>deplină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civile,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tutore</w:t>
      </w:r>
      <w:proofErr w:type="spellEnd"/>
      <w:r>
        <w:rPr>
          <w:rFonts w:ascii="Courier New" w:hAnsi="Courier New" w:cs="Courier New"/>
          <w:lang w:val="en-US"/>
        </w:rPr>
        <w:t xml:space="preserve">, curator,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5643C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j)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soţul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soţia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declarată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dispărut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dispărută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17259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k)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soţul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soţia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arestat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arestată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preventiv</w:t>
      </w:r>
      <w:proofErr w:type="spellEnd"/>
      <w:r>
        <w:rPr>
          <w:rFonts w:ascii="Courier New" w:hAnsi="Courier New" w:cs="Courier New"/>
          <w:lang w:val="en-US"/>
        </w:rPr>
        <w:t xml:space="preserve"> pe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pedeapsă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privativă</w:t>
      </w:r>
      <w:proofErr w:type="spellEnd"/>
      <w:r>
        <w:rPr>
          <w:rFonts w:ascii="Courier New" w:hAnsi="Courier New" w:cs="Courier New"/>
          <w:lang w:val="en-US"/>
        </w:rPr>
        <w:t xml:space="preserve"> de libertate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participă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întreţinerea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AEE38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06995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835A2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CACD6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posibilă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 41182 311   0 46&gt;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41/2016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12017   179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179/2017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DA528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41C07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26B26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solicitanţii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lang w:val="en-US"/>
        </w:rPr>
        <w:t>cetăţenie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filiaţia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 se </w:t>
      </w:r>
      <w:proofErr w:type="spellStart"/>
      <w:r>
        <w:rPr>
          <w:rFonts w:ascii="Courier New" w:hAnsi="Courier New" w:cs="Courier New"/>
          <w:lang w:val="en-US"/>
        </w:rPr>
        <w:t>dovedesc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ţara</w:t>
      </w:r>
      <w:proofErr w:type="spellEnd"/>
      <w:r>
        <w:rPr>
          <w:rFonts w:ascii="Courier New" w:hAnsi="Courier New" w:cs="Courier New"/>
          <w:lang w:val="en-US"/>
        </w:rPr>
        <w:t xml:space="preserve"> de origine, </w:t>
      </w:r>
      <w:proofErr w:type="spellStart"/>
      <w:r>
        <w:rPr>
          <w:rFonts w:ascii="Courier New" w:hAnsi="Courier New" w:cs="Courier New"/>
          <w:lang w:val="en-US"/>
        </w:rPr>
        <w:t>traduse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limba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 de un </w:t>
      </w:r>
      <w:proofErr w:type="spellStart"/>
      <w:r>
        <w:rPr>
          <w:rFonts w:ascii="Courier New" w:hAnsi="Courier New" w:cs="Courier New"/>
          <w:lang w:val="en-US"/>
        </w:rPr>
        <w:t>traducător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autorizat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3B152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semnatarul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12015     0952 2b2  70 67&gt;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70^1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207/2015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procedură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fiscală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sale.</w:t>
      </w:r>
    </w:p>
    <w:p w14:paraId="64C502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lit. c)-k)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extras, </w:t>
      </w:r>
      <w:proofErr w:type="spellStart"/>
      <w:r>
        <w:rPr>
          <w:rFonts w:ascii="Courier New" w:hAnsi="Courier New" w:cs="Courier New"/>
          <w:lang w:val="en-US"/>
        </w:rPr>
        <w:t>doar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filiaţia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lor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74F788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73B14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(5)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86842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38865C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B5FB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A73E2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22</w:t>
      </w:r>
    </w:p>
    <w:p w14:paraId="5AB78B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care, din motive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întrerup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temporar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E7DA9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5CD22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lang w:val="en-US"/>
        </w:rPr>
        <w:t>unitate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99F9A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motive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AE6867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nu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8C192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peste</w:t>
      </w:r>
      <w:proofErr w:type="spellEnd"/>
      <w:r>
        <w:rPr>
          <w:rFonts w:ascii="Courier New" w:hAnsi="Courier New" w:cs="Courier New"/>
          <w:lang w:val="en-US"/>
        </w:rPr>
        <w:t xml:space="preserve"> 30 de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52F10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a </w:t>
      </w:r>
      <w:proofErr w:type="spellStart"/>
      <w:r>
        <w:rPr>
          <w:rFonts w:ascii="Courier New" w:hAnsi="Courier New" w:cs="Courier New"/>
          <w:lang w:val="en-US"/>
        </w:rPr>
        <w:t>finalizat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general </w:t>
      </w:r>
      <w:proofErr w:type="spellStart"/>
      <w:r>
        <w:rPr>
          <w:rFonts w:ascii="Courier New" w:hAnsi="Courier New" w:cs="Courier New"/>
          <w:lang w:val="en-US"/>
        </w:rPr>
        <w:t>obligatoriu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598E51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D55E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BA06AB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vacanţelor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42A40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încadraţi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grad de handicap </w:t>
      </w:r>
      <w:proofErr w:type="spellStart"/>
      <w:r>
        <w:rPr>
          <w:rFonts w:ascii="Courier New" w:hAnsi="Courier New" w:cs="Courier New"/>
          <w:lang w:val="en-US"/>
        </w:rPr>
        <w:t>grav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accentuat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existenţei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atestă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nicio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3F56E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98EE9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(5)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22,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9F4F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CB110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FD260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lang w:val="en-US"/>
        </w:rPr>
        <w:t>Documentul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(5) se </w:t>
      </w:r>
      <w:proofErr w:type="spellStart"/>
      <w:r>
        <w:rPr>
          <w:rFonts w:ascii="Courier New" w:hAnsi="Courier New" w:cs="Courier New"/>
          <w:lang w:val="en-US"/>
        </w:rPr>
        <w:t>verifică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secretariatele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4B9E2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A4557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(6)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22,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14547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9DAD41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B0865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C3660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23</w:t>
      </w:r>
    </w:p>
    <w:p w14:paraId="3D27F30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electronic,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SNIAS.</w:t>
      </w:r>
    </w:p>
    <w:p w14:paraId="40A39B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pot fi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care </w:t>
      </w:r>
      <w:proofErr w:type="spellStart"/>
      <w:r>
        <w:rPr>
          <w:rFonts w:ascii="Courier New" w:hAnsi="Courier New" w:cs="Courier New"/>
          <w:lang w:val="en-US"/>
        </w:rPr>
        <w:t>conţin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validărilor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21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(2)-(5).</w:t>
      </w:r>
    </w:p>
    <w:p w14:paraId="5F9DDBA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6003B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23,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3-a,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1FD79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pot fi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care </w:t>
      </w:r>
      <w:proofErr w:type="spellStart"/>
      <w:r>
        <w:rPr>
          <w:rFonts w:ascii="Courier New" w:hAnsi="Courier New" w:cs="Courier New"/>
          <w:lang w:val="en-US"/>
        </w:rPr>
        <w:t>conţin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validărilor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21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(2)-(4).</w:t>
      </w:r>
    </w:p>
    <w:p w14:paraId="4426D7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12A2C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067A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595CD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4-a</w:t>
      </w:r>
    </w:p>
    <w:p w14:paraId="2EEA21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destinate </w:t>
      </w:r>
      <w:proofErr w:type="spellStart"/>
      <w:proofErr w:type="gramStart"/>
      <w:r>
        <w:rPr>
          <w:rFonts w:ascii="Courier New" w:hAnsi="Courier New" w:cs="Courier New"/>
          <w:lang w:val="en-US"/>
        </w:rPr>
        <w:t>prevenirii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combaterii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670302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24</w:t>
      </w:r>
    </w:p>
    <w:p w14:paraId="797B69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Solicitantul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oficiu</w:t>
      </w:r>
      <w:proofErr w:type="spellEnd"/>
      <w:r>
        <w:rPr>
          <w:rFonts w:ascii="Courier New" w:hAnsi="Courier New" w:cs="Courier New"/>
          <w:lang w:val="en-US"/>
        </w:rPr>
        <w:t xml:space="preserve"> ca solicitant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are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nevoile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recomandările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E7B3E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Evaluarea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elaborarea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r>
        <w:rPr>
          <w:rFonts w:ascii="Courier New" w:hAnsi="Courier New" w:cs="Courier New"/>
          <w:vanish/>
          <w:lang w:val="en-US"/>
        </w:rPr>
        <w:t>&lt;LLNK 12011   292 12 263     59&gt;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90CD5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C56675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25</w:t>
      </w:r>
    </w:p>
    <w:p w14:paraId="49C6FB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reprezintă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grup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292 12 262  35 49&gt;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1A28C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Programele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includ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strategiile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dezvoltare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12011   292 12 262 117  9&gt;</w:t>
      </w:r>
      <w:r>
        <w:rPr>
          <w:rFonts w:ascii="Courier New" w:hAnsi="Courier New" w:cs="Courier New"/>
          <w:color w:val="0000FF"/>
          <w:u w:val="single"/>
          <w:lang w:val="en-US"/>
        </w:rPr>
        <w:t>art. 117,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292 12 262 118 50&gt;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118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transmit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lastRenderedPageBreak/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februarie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an.</w:t>
      </w:r>
    </w:p>
    <w:p w14:paraId="03FD0B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trimestrial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analiza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combaterea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marginalizare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rândul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DB37C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9C1B4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(3)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4-a,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73209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analiza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combaterea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marginalizare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rândul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5AD68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89BC2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A7893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întocmesc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an, un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monitorizare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pe care </w:t>
      </w:r>
      <w:proofErr w:type="spellStart"/>
      <w:r>
        <w:rPr>
          <w:rFonts w:ascii="Courier New" w:hAnsi="Courier New" w:cs="Courier New"/>
          <w:lang w:val="en-US"/>
        </w:rPr>
        <w:t>îl</w:t>
      </w:r>
      <w:proofErr w:type="spellEnd"/>
      <w:r>
        <w:rPr>
          <w:rFonts w:ascii="Courier New" w:hAnsi="Courier New" w:cs="Courier New"/>
          <w:lang w:val="en-US"/>
        </w:rPr>
        <w:t xml:space="preserve"> transmit electronic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ultima zi a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EBDA0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monitorizare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6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BC08D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4F7C2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26</w:t>
      </w:r>
    </w:p>
    <w:p w14:paraId="5FF3DB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27^3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gratuit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şomaj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nr. 76/2002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şomaj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93CC0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AA708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</w:t>
      </w:r>
    </w:p>
    <w:p w14:paraId="14F631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 lit. b)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9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3CDAA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sens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, data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intervalul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0035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realizării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programării</w:t>
      </w:r>
      <w:proofErr w:type="spellEnd"/>
      <w:r>
        <w:rPr>
          <w:rFonts w:ascii="Courier New" w:hAnsi="Courier New" w:cs="Courier New"/>
          <w:lang w:val="en-US"/>
        </w:rPr>
        <w:t xml:space="preserve">, data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intervalul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57204E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Data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Intervalul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(e)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</w:t>
      </w:r>
      <w:proofErr w:type="spellStart"/>
      <w:r>
        <w:rPr>
          <w:rFonts w:ascii="Courier New" w:hAnsi="Courier New" w:cs="Courier New"/>
          <w:lang w:val="en-US"/>
        </w:rPr>
        <w:t>aduc</w:t>
      </w:r>
      <w:proofErr w:type="spellEnd"/>
      <w:r>
        <w:rPr>
          <w:rFonts w:ascii="Courier New" w:hAnsi="Courier New" w:cs="Courier New"/>
          <w:lang w:val="en-US"/>
        </w:rPr>
        <w:t xml:space="preserve">/se </w:t>
      </w:r>
      <w:proofErr w:type="spellStart"/>
      <w:r>
        <w:rPr>
          <w:rFonts w:ascii="Courier New" w:hAnsi="Courier New" w:cs="Courier New"/>
          <w:lang w:val="en-US"/>
        </w:rPr>
        <w:t>aduce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cunoştinţa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sub </w:t>
      </w:r>
      <w:proofErr w:type="spellStart"/>
      <w:r>
        <w:rPr>
          <w:rFonts w:ascii="Courier New" w:hAnsi="Courier New" w:cs="Courier New"/>
          <w:lang w:val="en-US"/>
        </w:rPr>
        <w:t>semnătură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0D7F12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nu se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programării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nu sunt </w:t>
      </w:r>
      <w:proofErr w:type="spellStart"/>
      <w:r>
        <w:rPr>
          <w:rFonts w:ascii="Courier New" w:hAnsi="Courier New" w:cs="Courier New"/>
          <w:lang w:val="en-US"/>
        </w:rPr>
        <w:t>luate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F045F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stabilită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neînregistrarea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45D7B8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FDC76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27,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4-a,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7C22D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27</w:t>
      </w:r>
    </w:p>
    <w:p w14:paraId="7F6419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 lit. b)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19&gt;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9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E209E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Programarea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data la care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47AAF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Programarea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primirea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71BE6F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Programarea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</w:t>
      </w:r>
      <w:proofErr w:type="spellStart"/>
      <w:r>
        <w:rPr>
          <w:rFonts w:ascii="Courier New" w:hAnsi="Courier New" w:cs="Courier New"/>
          <w:lang w:val="en-US"/>
        </w:rPr>
        <w:t>aduce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cunoştinţa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sub </w:t>
      </w:r>
      <w:proofErr w:type="spellStart"/>
      <w:r>
        <w:rPr>
          <w:rFonts w:ascii="Courier New" w:hAnsi="Courier New" w:cs="Courier New"/>
          <w:lang w:val="en-US"/>
        </w:rPr>
        <w:t>semnătură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31D5CA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stabilită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/ </w:t>
      </w:r>
      <w:proofErr w:type="spellStart"/>
      <w:r>
        <w:rPr>
          <w:rFonts w:ascii="Courier New" w:hAnsi="Courier New" w:cs="Courier New"/>
          <w:lang w:val="en-US"/>
        </w:rPr>
        <w:t>neînregistrarea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71B6FB1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3CAC1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4609F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9E522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28</w:t>
      </w:r>
    </w:p>
    <w:p w14:paraId="166DCC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inserţie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întocmeşte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r>
        <w:rPr>
          <w:rFonts w:ascii="Courier New" w:hAnsi="Courier New" w:cs="Courier New"/>
          <w:vanish/>
          <w:lang w:val="en-US"/>
        </w:rPr>
        <w:t>&lt;LLNK 12002    76 12 2S3     39&gt;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76/2002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planul</w:t>
      </w:r>
      <w:proofErr w:type="spellEnd"/>
      <w:r>
        <w:rPr>
          <w:rFonts w:ascii="Courier New" w:hAnsi="Courier New" w:cs="Courier New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lang w:val="en-US"/>
        </w:rPr>
        <w:t>mediere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D3C17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lunar,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556C9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care nu au </w:t>
      </w:r>
      <w:proofErr w:type="spellStart"/>
      <w:r>
        <w:rPr>
          <w:rFonts w:ascii="Courier New" w:hAnsi="Courier New" w:cs="Courier New"/>
          <w:lang w:val="en-US"/>
        </w:rPr>
        <w:t>îndeplinit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27^4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participa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acţiunile</w:t>
      </w:r>
      <w:proofErr w:type="spellEnd"/>
      <w:r>
        <w:rPr>
          <w:rFonts w:ascii="Courier New" w:hAnsi="Courier New" w:cs="Courier New"/>
          <w:lang w:val="en-US"/>
        </w:rPr>
        <w:t xml:space="preserve"> care au ca scop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</w:t>
      </w:r>
      <w:proofErr w:type="spellEnd"/>
      <w:r>
        <w:rPr>
          <w:rFonts w:ascii="Courier New" w:hAnsi="Courier New" w:cs="Courier New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lang w:val="en-US"/>
        </w:rPr>
        <w:t>mediere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D80F0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stimulare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planului</w:t>
      </w:r>
      <w:proofErr w:type="spellEnd"/>
      <w:r>
        <w:rPr>
          <w:rFonts w:ascii="Courier New" w:hAnsi="Courier New" w:cs="Courier New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lang w:val="en-US"/>
        </w:rPr>
        <w:t>mediere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care s-au </w:t>
      </w:r>
      <w:proofErr w:type="spellStart"/>
      <w:r>
        <w:rPr>
          <w:rFonts w:ascii="Courier New" w:hAnsi="Courier New" w:cs="Courier New"/>
          <w:lang w:val="en-US"/>
        </w:rPr>
        <w:t>încadrat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69B7E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64E92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F67CB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29</w:t>
      </w:r>
    </w:p>
    <w:p w14:paraId="3BF767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decontarea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de transport se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sumei</w:t>
      </w:r>
      <w:proofErr w:type="spellEnd"/>
      <w:r>
        <w:rPr>
          <w:rFonts w:ascii="Courier New" w:hAnsi="Courier New" w:cs="Courier New"/>
          <w:lang w:val="en-US"/>
        </w:rPr>
        <w:t xml:space="preserve"> de 50 de lei/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reglementările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salariaţii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autonome</w:t>
      </w:r>
      <w:proofErr w:type="spellEnd"/>
      <w:r>
        <w:rPr>
          <w:rFonts w:ascii="Courier New" w:hAnsi="Courier New" w:cs="Courier New"/>
          <w:lang w:val="en-US"/>
        </w:rPr>
        <w:t xml:space="preserve"> cu specific </w:t>
      </w:r>
      <w:proofErr w:type="spellStart"/>
      <w:r>
        <w:rPr>
          <w:rFonts w:ascii="Courier New" w:hAnsi="Courier New" w:cs="Courier New"/>
          <w:lang w:val="en-US"/>
        </w:rPr>
        <w:t>deosebit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delegării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detaşării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localitate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deplasării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localităţii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interesul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D5D11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66220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30</w:t>
      </w:r>
    </w:p>
    <w:p w14:paraId="4D8FCB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comunicarea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disponibile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educaţional</w:t>
      </w:r>
      <w:proofErr w:type="spellEnd"/>
      <w:r>
        <w:rPr>
          <w:rFonts w:ascii="Courier New" w:hAnsi="Courier New" w:cs="Courier New"/>
          <w:lang w:val="en-US"/>
        </w:rPr>
        <w:t xml:space="preserve"> „A </w:t>
      </w:r>
      <w:proofErr w:type="spellStart"/>
      <w:r>
        <w:rPr>
          <w:rFonts w:ascii="Courier New" w:hAnsi="Courier New" w:cs="Courier New"/>
          <w:lang w:val="en-US"/>
        </w:rPr>
        <w:t>doua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şansă</w:t>
      </w:r>
      <w:proofErr w:type="spellEnd"/>
      <w:r>
        <w:rPr>
          <w:rFonts w:ascii="Courier New" w:hAnsi="Courier New" w:cs="Courier New"/>
          <w:lang w:val="en-US"/>
        </w:rPr>
        <w:t>“ se</w:t>
      </w:r>
      <w:proofErr w:type="gram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pe </w:t>
      </w:r>
      <w:proofErr w:type="spellStart"/>
      <w:r>
        <w:rPr>
          <w:rFonts w:ascii="Courier New" w:hAnsi="Courier New" w:cs="Courier New"/>
          <w:lang w:val="en-US"/>
        </w:rPr>
        <w:t>adrese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poştă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protocolului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06CC4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disponibile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educaţional</w:t>
      </w:r>
      <w:proofErr w:type="spellEnd"/>
      <w:r>
        <w:rPr>
          <w:rFonts w:ascii="Courier New" w:hAnsi="Courier New" w:cs="Courier New"/>
          <w:lang w:val="en-US"/>
        </w:rPr>
        <w:t xml:space="preserve"> „A </w:t>
      </w:r>
      <w:proofErr w:type="spellStart"/>
      <w:r>
        <w:rPr>
          <w:rFonts w:ascii="Courier New" w:hAnsi="Courier New" w:cs="Courier New"/>
          <w:lang w:val="en-US"/>
        </w:rPr>
        <w:t>doua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şansă</w:t>
      </w:r>
      <w:proofErr w:type="spellEnd"/>
      <w:r>
        <w:rPr>
          <w:rFonts w:ascii="Courier New" w:hAnsi="Courier New" w:cs="Courier New"/>
          <w:lang w:val="en-US"/>
        </w:rPr>
        <w:t>“ se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(4).</w:t>
      </w:r>
    </w:p>
    <w:p w14:paraId="07C8BB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înfiinţării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formaţiuni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lang w:val="en-US"/>
        </w:rPr>
        <w:t>inspectoratelor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(4), o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cărora</w:t>
      </w:r>
      <w:proofErr w:type="spellEnd"/>
      <w:r>
        <w:rPr>
          <w:rFonts w:ascii="Courier New" w:hAnsi="Courier New" w:cs="Courier New"/>
          <w:lang w:val="en-US"/>
        </w:rPr>
        <w:t xml:space="preserve"> le-au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recomandate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parcurgerea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educaţional</w:t>
      </w:r>
      <w:proofErr w:type="spellEnd"/>
      <w:r>
        <w:rPr>
          <w:rFonts w:ascii="Courier New" w:hAnsi="Courier New" w:cs="Courier New"/>
          <w:lang w:val="en-US"/>
        </w:rPr>
        <w:t xml:space="preserve"> „A </w:t>
      </w:r>
      <w:proofErr w:type="spellStart"/>
      <w:r>
        <w:rPr>
          <w:rFonts w:ascii="Courier New" w:hAnsi="Courier New" w:cs="Courier New"/>
          <w:lang w:val="en-US"/>
        </w:rPr>
        <w:t>doua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şansă</w:t>
      </w:r>
      <w:proofErr w:type="spellEnd"/>
      <w:r>
        <w:rPr>
          <w:rFonts w:ascii="Courier New" w:hAnsi="Courier New" w:cs="Courier New"/>
          <w:lang w:val="en-US"/>
        </w:rPr>
        <w:t>“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3ADF7A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Comunicarea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trimestrial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modalităţi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A7A9BA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pe </w:t>
      </w:r>
      <w:proofErr w:type="spellStart"/>
      <w:r>
        <w:rPr>
          <w:rFonts w:ascii="Courier New" w:hAnsi="Courier New" w:cs="Courier New"/>
          <w:lang w:val="en-US"/>
        </w:rPr>
        <w:t>adrese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poştă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(1);</w:t>
      </w:r>
    </w:p>
    <w:p w14:paraId="3CB318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integrat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 (SIIIR)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preuniversitar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protocolului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3DC6CD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EC40F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29AB0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3647A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4-a,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30^1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0AEBD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30^1</w:t>
      </w:r>
    </w:p>
    <w:p w14:paraId="5A9D2C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Decontarea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de transport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(7)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C549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Decontarea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participă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educaţionale</w:t>
      </w:r>
      <w:proofErr w:type="spellEnd"/>
      <w:r>
        <w:rPr>
          <w:rFonts w:ascii="Courier New" w:hAnsi="Courier New" w:cs="Courier New"/>
          <w:lang w:val="en-US"/>
        </w:rPr>
        <w:t xml:space="preserve"> de tip «A </w:t>
      </w:r>
      <w:proofErr w:type="spellStart"/>
      <w:r>
        <w:rPr>
          <w:rFonts w:ascii="Courier New" w:hAnsi="Courier New" w:cs="Courier New"/>
          <w:lang w:val="en-US"/>
        </w:rPr>
        <w:t>doua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şansă</w:t>
      </w:r>
      <w:proofErr w:type="spellEnd"/>
      <w:r>
        <w:rPr>
          <w:rFonts w:ascii="Courier New" w:hAnsi="Courier New" w:cs="Courier New"/>
          <w:lang w:val="en-US"/>
        </w:rPr>
        <w:t xml:space="preserve">», la </w:t>
      </w:r>
      <w:proofErr w:type="spellStart"/>
      <w:r>
        <w:rPr>
          <w:rFonts w:ascii="Courier New" w:hAnsi="Courier New" w:cs="Courier New"/>
          <w:lang w:val="en-US"/>
        </w:rPr>
        <w:t>recomandarea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DABD00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locale.</w:t>
      </w:r>
    </w:p>
    <w:p w14:paraId="23585E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secretarul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realitatea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decontare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de transport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(6)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3328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Solicitările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decontare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de transport se transmit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trei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59CBA7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Decontarea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de transport se face de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60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transmiterii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(5).</w:t>
      </w:r>
    </w:p>
    <w:p w14:paraId="38AACB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13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B43B2B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F2CAC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FDE46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31</w:t>
      </w:r>
    </w:p>
    <w:p w14:paraId="7D5100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196 12 261   0 32&gt;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(2)-(4)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7995A2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introductivă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31 ,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1241F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1EB67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colaborare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medicii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asistenţii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mediatorii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sanitari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încheie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protocoale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colaborare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acţiunile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facilitare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EFAF7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informarea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lit. a)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cabinetele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sanitare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existente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CFE47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medical </w:t>
      </w:r>
      <w:proofErr w:type="spellStart"/>
      <w:r>
        <w:rPr>
          <w:rFonts w:ascii="Courier New" w:hAnsi="Courier New" w:cs="Courier New"/>
          <w:lang w:val="en-US"/>
        </w:rPr>
        <w:t>comunitar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mediatorului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sanitar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social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medic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înscrierii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20ADF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promovează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educaţie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populaţiei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sănătatea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gravidei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planificarea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îngrijirea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igiena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profilaxia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bolilor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transmisibile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viaţă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sănătos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624B3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pot </w:t>
      </w:r>
      <w:proofErr w:type="spellStart"/>
      <w:r>
        <w:rPr>
          <w:rFonts w:ascii="Courier New" w:hAnsi="Courier New" w:cs="Courier New"/>
          <w:lang w:val="en-US"/>
        </w:rPr>
        <w:t>contracta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medic specialist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</w:t>
      </w:r>
      <w:proofErr w:type="spellEnd"/>
      <w:r>
        <w:rPr>
          <w:rFonts w:ascii="Courier New" w:hAnsi="Courier New" w:cs="Courier New"/>
          <w:lang w:val="en-US"/>
        </w:rPr>
        <w:t xml:space="preserve"> medical/</w:t>
      </w:r>
      <w:proofErr w:type="spellStart"/>
      <w:r>
        <w:rPr>
          <w:rFonts w:ascii="Courier New" w:hAnsi="Courier New" w:cs="Courier New"/>
          <w:lang w:val="en-US"/>
        </w:rPr>
        <w:t>asistente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atestat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liberă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practică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 95 13 2~1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95/2006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reforma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sănătăţii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912E0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42FA9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32</w:t>
      </w:r>
    </w:p>
    <w:p w14:paraId="3382494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întocmesc</w:t>
      </w:r>
      <w:proofErr w:type="spellEnd"/>
      <w:r>
        <w:rPr>
          <w:rFonts w:ascii="Courier New" w:hAnsi="Courier New" w:cs="Courier New"/>
          <w:lang w:val="en-US"/>
        </w:rPr>
        <w:t xml:space="preserve"> Lista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o transmit lunar </w:t>
      </w:r>
      <w:proofErr w:type="spellStart"/>
      <w:r>
        <w:rPr>
          <w:rFonts w:ascii="Courier New" w:hAnsi="Courier New" w:cs="Courier New"/>
          <w:lang w:val="en-US"/>
        </w:rPr>
        <w:t>inspectoratelor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84119F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7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48E841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electronic,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SNIAS.</w:t>
      </w:r>
    </w:p>
    <w:p w14:paraId="4A6DE1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47313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lastRenderedPageBreak/>
        <w:t xml:space="preserve">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(3),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32,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a 4-a,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DB372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mijloace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ar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Punctul</w:t>
      </w:r>
      <w:proofErr w:type="spellEnd"/>
      <w:r>
        <w:rPr>
          <w:rFonts w:ascii="Courier New" w:hAnsi="Courier New" w:cs="Courier New"/>
          <w:lang w:val="en-US"/>
        </w:rPr>
        <w:t xml:space="preserve"> de contact </w:t>
      </w:r>
      <w:proofErr w:type="spellStart"/>
      <w:r>
        <w:rPr>
          <w:rFonts w:ascii="Courier New" w:hAnsi="Courier New" w:cs="Courier New"/>
          <w:lang w:val="en-US"/>
        </w:rPr>
        <w:t>unic</w:t>
      </w:r>
      <w:proofErr w:type="spellEnd"/>
      <w:r>
        <w:rPr>
          <w:rFonts w:ascii="Courier New" w:hAnsi="Courier New" w:cs="Courier New"/>
          <w:lang w:val="en-US"/>
        </w:rPr>
        <w:t xml:space="preserve"> electronic conform </w:t>
      </w:r>
      <w:r>
        <w:rPr>
          <w:rFonts w:ascii="Courier New" w:hAnsi="Courier New" w:cs="Courier New"/>
          <w:vanish/>
          <w:lang w:val="en-US"/>
        </w:rPr>
        <w:t>&lt;LLNK 12010   922 20 301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922/2010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Punctului</w:t>
      </w:r>
      <w:proofErr w:type="spellEnd"/>
      <w:r>
        <w:rPr>
          <w:rFonts w:ascii="Courier New" w:hAnsi="Courier New" w:cs="Courier New"/>
          <w:lang w:val="en-US"/>
        </w:rPr>
        <w:t xml:space="preserve"> de contact </w:t>
      </w:r>
      <w:proofErr w:type="spellStart"/>
      <w:r>
        <w:rPr>
          <w:rFonts w:ascii="Courier New" w:hAnsi="Courier New" w:cs="Courier New"/>
          <w:lang w:val="en-US"/>
        </w:rPr>
        <w:t>unic</w:t>
      </w:r>
      <w:proofErr w:type="spellEnd"/>
      <w:r>
        <w:rPr>
          <w:rFonts w:ascii="Courier New" w:hAnsi="Courier New" w:cs="Courier New"/>
          <w:lang w:val="en-US"/>
        </w:rPr>
        <w:t xml:space="preserve">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SNIAS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funcţionalitate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(UE) 2016/679</w:t>
      </w:r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Parlamentului</w:t>
      </w:r>
      <w:proofErr w:type="spellEnd"/>
      <w:r>
        <w:rPr>
          <w:rFonts w:ascii="Courier New" w:hAnsi="Courier New" w:cs="Courier New"/>
          <w:lang w:val="en-US"/>
        </w:rPr>
        <w:t xml:space="preserve"> European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din 27 </w:t>
      </w:r>
      <w:proofErr w:type="spellStart"/>
      <w:r>
        <w:rPr>
          <w:rFonts w:ascii="Courier New" w:hAnsi="Courier New" w:cs="Courier New"/>
          <w:lang w:val="en-US"/>
        </w:rPr>
        <w:t>aprilie</w:t>
      </w:r>
      <w:proofErr w:type="spellEnd"/>
      <w:r>
        <w:rPr>
          <w:rFonts w:ascii="Courier New" w:hAnsi="Courier New" w:cs="Courier New"/>
          <w:lang w:val="en-US"/>
        </w:rPr>
        <w:t xml:space="preserve"> 2016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fizice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prelucrarea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libera </w:t>
      </w:r>
      <w:proofErr w:type="spellStart"/>
      <w:r>
        <w:rPr>
          <w:rFonts w:ascii="Courier New" w:hAnsi="Courier New" w:cs="Courier New"/>
          <w:lang w:val="en-US"/>
        </w:rPr>
        <w:t>circulaţie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acestor</w:t>
      </w:r>
      <w:proofErr w:type="spellEnd"/>
      <w:r>
        <w:rPr>
          <w:rFonts w:ascii="Courier New" w:hAnsi="Courier New" w:cs="Courier New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abrogare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831995L0046           19&gt;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Directivei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95/46/CE</w:t>
      </w:r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Regulamentul</w:t>
      </w:r>
      <w:proofErr w:type="spellEnd"/>
      <w:r>
        <w:rPr>
          <w:rFonts w:ascii="Courier New" w:hAnsi="Courier New" w:cs="Courier New"/>
          <w:lang w:val="en-US"/>
        </w:rPr>
        <w:t xml:space="preserve"> general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>).</w:t>
      </w:r>
    </w:p>
    <w:p w14:paraId="6831DC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BEA0A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C99B8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038F4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33</w:t>
      </w:r>
    </w:p>
    <w:p w14:paraId="5402BC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808F6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materiale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financiare</w:t>
      </w:r>
      <w:proofErr w:type="spellEnd"/>
      <w:r>
        <w:rPr>
          <w:rFonts w:ascii="Courier New" w:hAnsi="Courier New" w:cs="Courier New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lang w:val="en-US"/>
        </w:rPr>
        <w:t>reabilitării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construcţie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AE153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subvenţionarea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integrală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parţială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chiriei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15B10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repartizarea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prioritate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fondul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evacuare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D9839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construcţia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amenajarea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găzduirea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determinată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3DE5E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construcţia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reabilitarea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spaţii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destinaţie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4D10F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lang w:val="en-US"/>
        </w:rPr>
        <w:t>încheierea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convenţii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furnizorii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utilităţi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angajează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suporte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datoriile</w:t>
      </w:r>
      <w:proofErr w:type="spellEnd"/>
      <w:r>
        <w:rPr>
          <w:rFonts w:ascii="Courier New" w:hAnsi="Courier New" w:cs="Courier New"/>
          <w:lang w:val="en-US"/>
        </w:rPr>
        <w:t xml:space="preserve"> pe care le au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35E42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21AFB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cuprind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035C4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9C467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III</w:t>
      </w:r>
    </w:p>
    <w:p w14:paraId="3EBC75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5EFB53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 1</w:t>
      </w:r>
    </w:p>
    <w:p w14:paraId="6AB4A8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Procesul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</w:p>
    <w:p w14:paraId="2FB879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34</w:t>
      </w:r>
    </w:p>
    <w:p w14:paraId="530F61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 </w:t>
      </w:r>
      <w:proofErr w:type="spellStart"/>
      <w:r>
        <w:rPr>
          <w:rFonts w:ascii="Courier New" w:hAnsi="Courier New" w:cs="Courier New"/>
          <w:lang w:val="en-US"/>
        </w:rPr>
        <w:t>conţin</w:t>
      </w:r>
      <w:proofErr w:type="spellEnd"/>
      <w:r>
        <w:rPr>
          <w:rFonts w:ascii="Courier New" w:hAnsi="Courier New" w:cs="Courier New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îndreptăţită</w:t>
      </w:r>
      <w:proofErr w:type="spellEnd"/>
      <w:r>
        <w:rPr>
          <w:rFonts w:ascii="Courier New" w:hAnsi="Courier New" w:cs="Courier New"/>
          <w:lang w:val="en-US"/>
        </w:rPr>
        <w:t xml:space="preserve">, date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deţinute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aceeaşi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adresă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hârtie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1334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 La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solicitantul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semnează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angajament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pot </w:t>
      </w:r>
      <w:proofErr w:type="spellStart"/>
      <w:r>
        <w:rPr>
          <w:rFonts w:ascii="Courier New" w:hAnsi="Courier New" w:cs="Courier New"/>
          <w:lang w:val="en-US"/>
        </w:rPr>
        <w:t>constata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8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BC6D2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(5^1)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65 de ani,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social al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social cu </w:t>
      </w:r>
      <w:proofErr w:type="spellStart"/>
      <w:r>
        <w:rPr>
          <w:rFonts w:ascii="Courier New" w:hAnsi="Courier New" w:cs="Courier New"/>
          <w:lang w:val="en-US"/>
        </w:rPr>
        <w:t>cazare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pe a </w:t>
      </w:r>
      <w:proofErr w:type="spellStart"/>
      <w:r>
        <w:rPr>
          <w:rFonts w:ascii="Courier New" w:hAnsi="Courier New" w:cs="Courier New"/>
          <w:lang w:val="en-US"/>
        </w:rPr>
        <w:t>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social cu </w:t>
      </w:r>
      <w:proofErr w:type="spellStart"/>
      <w:r>
        <w:rPr>
          <w:rFonts w:ascii="Courier New" w:hAnsi="Courier New" w:cs="Courier New"/>
          <w:lang w:val="en-US"/>
        </w:rPr>
        <w:t>cazare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87A0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F1A650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35</w:t>
      </w:r>
    </w:p>
    <w:p w14:paraId="12A196F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/transmit la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 xml:space="preserve"> pe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desemnat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30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(2)-4)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C29D6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prelucrează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definită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C234C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14CAA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35,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53B730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prelucrează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definită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34&gt;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aa)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4B7B8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73CEB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72F03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35,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III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(3)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1AC9C0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îndrumare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nedeplasabil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EB6B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──────────</w:t>
      </w:r>
    </w:p>
    <w:p w14:paraId="439733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AACB56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EB89C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36</w:t>
      </w:r>
    </w:p>
    <w:p w14:paraId="3B567B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SNIAS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suportul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respingere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suspendare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încetare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operaţiuni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specifice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procesului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bazelor</w:t>
      </w:r>
      <w:proofErr w:type="spellEnd"/>
      <w:r>
        <w:rPr>
          <w:rFonts w:ascii="Courier New" w:hAnsi="Courier New" w:cs="Courier New"/>
          <w:lang w:val="en-US"/>
        </w:rPr>
        <w:t xml:space="preserve"> de date ale </w:t>
      </w:r>
      <w:proofErr w:type="spellStart"/>
      <w:r>
        <w:rPr>
          <w:rFonts w:ascii="Courier New" w:hAnsi="Courier New" w:cs="Courier New"/>
          <w:lang w:val="en-US"/>
        </w:rPr>
        <w:t>instituţiilor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FC655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Colectarea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prelucrarea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(UE) 679/2016</w:t>
      </w:r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Parlamentului</w:t>
      </w:r>
      <w:proofErr w:type="spellEnd"/>
      <w:r>
        <w:rPr>
          <w:rFonts w:ascii="Courier New" w:hAnsi="Courier New" w:cs="Courier New"/>
          <w:lang w:val="en-US"/>
        </w:rPr>
        <w:t xml:space="preserve"> European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din 27 </w:t>
      </w:r>
      <w:proofErr w:type="spellStart"/>
      <w:r>
        <w:rPr>
          <w:rFonts w:ascii="Courier New" w:hAnsi="Courier New" w:cs="Courier New"/>
          <w:lang w:val="en-US"/>
        </w:rPr>
        <w:t>aprilie</w:t>
      </w:r>
      <w:proofErr w:type="spellEnd"/>
      <w:r>
        <w:rPr>
          <w:rFonts w:ascii="Courier New" w:hAnsi="Courier New" w:cs="Courier New"/>
          <w:lang w:val="en-US"/>
        </w:rPr>
        <w:t xml:space="preserve"> 2016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fizice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prelucrarea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libera </w:t>
      </w:r>
      <w:proofErr w:type="spellStart"/>
      <w:r>
        <w:rPr>
          <w:rFonts w:ascii="Courier New" w:hAnsi="Courier New" w:cs="Courier New"/>
          <w:lang w:val="en-US"/>
        </w:rPr>
        <w:t>circulaţie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acestor</w:t>
      </w:r>
      <w:proofErr w:type="spellEnd"/>
      <w:r>
        <w:rPr>
          <w:rFonts w:ascii="Courier New" w:hAnsi="Courier New" w:cs="Courier New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abrogare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831995L0046C(01)      19&gt;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Directivei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95/46/CE</w:t>
      </w:r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Regulamentul</w:t>
      </w:r>
      <w:proofErr w:type="spellEnd"/>
      <w:r>
        <w:rPr>
          <w:rFonts w:ascii="Courier New" w:hAnsi="Courier New" w:cs="Courier New"/>
          <w:lang w:val="en-US"/>
        </w:rPr>
        <w:t xml:space="preserve"> general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legislaţiei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6C91A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C04FF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37</w:t>
      </w:r>
    </w:p>
    <w:p w14:paraId="06C622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Soluţionarea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(1)-(5)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A33CD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056EC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(1),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37,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1BF47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Soluţionarea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(1)-(3)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2373E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C690B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4EA6B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corectitudinii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existente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locuinţa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mobile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imobile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deţinute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bazelor</w:t>
      </w:r>
      <w:proofErr w:type="spellEnd"/>
      <w:r>
        <w:rPr>
          <w:rFonts w:ascii="Courier New" w:hAnsi="Courier New" w:cs="Courier New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lang w:val="en-US"/>
        </w:rPr>
        <w:t>disponibile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procedează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035F2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(8)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odată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o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se </w:t>
      </w:r>
      <w:proofErr w:type="spellStart"/>
      <w:r>
        <w:rPr>
          <w:rFonts w:ascii="Courier New" w:hAnsi="Courier New" w:cs="Courier New"/>
          <w:lang w:val="en-US"/>
        </w:rPr>
        <w:t>înregistra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9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AED6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E60B3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(3),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37,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III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EC39F7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(8)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odată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o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se </w:t>
      </w:r>
      <w:proofErr w:type="spellStart"/>
      <w:r>
        <w:rPr>
          <w:rFonts w:ascii="Courier New" w:hAnsi="Courier New" w:cs="Courier New"/>
          <w:lang w:val="en-US"/>
        </w:rPr>
        <w:t>înregistra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9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C9B3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1EBDD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0A9D9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(9)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primirii</w:t>
      </w:r>
      <w:proofErr w:type="spellEnd"/>
      <w:r>
        <w:rPr>
          <w:rFonts w:ascii="Courier New" w:hAnsi="Courier New" w:cs="Courier New"/>
          <w:lang w:val="en-US"/>
        </w:rPr>
        <w:t xml:space="preserve">, de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confirmării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electronic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hârtie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data </w:t>
      </w:r>
      <w:proofErr w:type="spellStart"/>
      <w:r>
        <w:rPr>
          <w:rFonts w:ascii="Courier New" w:hAnsi="Courier New" w:cs="Courier New"/>
          <w:lang w:val="en-US"/>
        </w:rPr>
        <w:t>programată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1CC6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suspiciuni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sesizări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veridicitatea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DEAC1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fişa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model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10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FFC5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 La </w:t>
      </w:r>
      <w:proofErr w:type="spellStart"/>
      <w:r>
        <w:rPr>
          <w:rFonts w:ascii="Courier New" w:hAnsi="Courier New" w:cs="Courier New"/>
          <w:lang w:val="en-US"/>
        </w:rPr>
        <w:t>definitivarea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lang w:val="en-US"/>
        </w:rPr>
        <w:t>utiliza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cunosc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materială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civilă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consemnează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semnează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C3E7C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(8)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locul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</w:t>
      </w:r>
      <w:proofErr w:type="spellEnd"/>
      <w:r>
        <w:rPr>
          <w:rFonts w:ascii="Courier New" w:hAnsi="Courier New" w:cs="Courier New"/>
          <w:lang w:val="en-US"/>
        </w:rPr>
        <w:t xml:space="preserve"> de solicitant.</w:t>
      </w:r>
    </w:p>
    <w:p w14:paraId="542C65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(9)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gospodăresc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63597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(10)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tehnicianul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fişei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practică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aprobat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Colegiul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Asistenţilor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FF13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(11) </w:t>
      </w:r>
      <w:proofErr w:type="spellStart"/>
      <w:r>
        <w:rPr>
          <w:rFonts w:ascii="Courier New" w:hAnsi="Courier New" w:cs="Courier New"/>
          <w:lang w:val="en-US"/>
        </w:rPr>
        <w:t>Refuzul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de a </w:t>
      </w:r>
      <w:proofErr w:type="spellStart"/>
      <w:r>
        <w:rPr>
          <w:rFonts w:ascii="Courier New" w:hAnsi="Courier New" w:cs="Courier New"/>
          <w:lang w:val="en-US"/>
        </w:rPr>
        <w:t>furniza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fişei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atrage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respingerea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motivul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49C0CB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1A07B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38</w:t>
      </w:r>
    </w:p>
    <w:p w14:paraId="54B1D8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validare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11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5C4AF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social al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emiterea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respingere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SNIAS sub forma </w:t>
      </w:r>
      <w:proofErr w:type="spellStart"/>
      <w:r>
        <w:rPr>
          <w:rFonts w:ascii="Courier New" w:hAnsi="Courier New" w:cs="Courier New"/>
          <w:lang w:val="en-US"/>
        </w:rPr>
        <w:t>raportului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sinteză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987E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Formularul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sinteză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180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publică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I.</w:t>
      </w:r>
    </w:p>
    <w:p w14:paraId="6634DF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57D54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39</w:t>
      </w:r>
    </w:p>
    <w:p w14:paraId="041772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, la data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oficiu</w:t>
      </w:r>
      <w:proofErr w:type="spellEnd"/>
      <w:r>
        <w:rPr>
          <w:rFonts w:ascii="Courier New" w:hAnsi="Courier New" w:cs="Courier New"/>
          <w:lang w:val="en-US"/>
        </w:rPr>
        <w:t xml:space="preserve">, ca solicitant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de date a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28C92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evaluării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elaborării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atribuţii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vizitele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temenele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EBF4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1054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40</w:t>
      </w:r>
    </w:p>
    <w:p w14:paraId="6596F4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La </w:t>
      </w:r>
      <w:proofErr w:type="spellStart"/>
      <w:r>
        <w:rPr>
          <w:rFonts w:ascii="Courier New" w:hAnsi="Courier New" w:cs="Courier New"/>
          <w:lang w:val="en-US"/>
        </w:rPr>
        <w:t>finalizarea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administrative,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SNIAS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conţine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categoriile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defalcat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componente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B26C6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constată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nu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SNIAS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respingere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menţionează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motivele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respingerii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98D79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(2)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, electronic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hârtie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7BE7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5E30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41</w:t>
      </w:r>
    </w:p>
    <w:p w14:paraId="5F823C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Răspunderea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sinteză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validarea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38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care a/au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a/au </w:t>
      </w:r>
      <w:proofErr w:type="spellStart"/>
      <w:r>
        <w:rPr>
          <w:rFonts w:ascii="Courier New" w:hAnsi="Courier New" w:cs="Courier New"/>
          <w:lang w:val="en-US"/>
        </w:rPr>
        <w:t>semnat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formularul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2469EE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secretarul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realitatea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operaţiunilor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(7)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A4BF2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Cererile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declaraţiile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angajamentele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respingerea</w:t>
      </w:r>
      <w:proofErr w:type="spellEnd"/>
      <w:r>
        <w:rPr>
          <w:rFonts w:ascii="Courier New" w:hAnsi="Courier New" w:cs="Courier New"/>
          <w:lang w:val="en-US"/>
        </w:rPr>
        <w:t xml:space="preserve">/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păstrează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electronic,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37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EB5CEA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FC557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42</w:t>
      </w:r>
    </w:p>
    <w:p w14:paraId="10C04E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Schimbarea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C9529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schimbarea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condus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schimbarea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menţinere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nouă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60BB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7038B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E1283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43</w:t>
      </w:r>
    </w:p>
    <w:p w14:paraId="475737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7F51B6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se </w:t>
      </w:r>
      <w:proofErr w:type="spellStart"/>
      <w:r>
        <w:rPr>
          <w:rFonts w:ascii="Courier New" w:hAnsi="Courier New" w:cs="Courier New"/>
          <w:lang w:val="en-US"/>
        </w:rPr>
        <w:t>produc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totale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recalculează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129D0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nu s-a 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27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(6);</w:t>
      </w:r>
    </w:p>
    <w:p w14:paraId="0C2270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îndeplineşte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03D424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nu sunt </w:t>
      </w:r>
      <w:proofErr w:type="spellStart"/>
      <w:r>
        <w:rPr>
          <w:rFonts w:ascii="Courier New" w:hAnsi="Courier New" w:cs="Courier New"/>
          <w:lang w:val="en-US"/>
        </w:rPr>
        <w:t>înmatriculaţi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-o </w:t>
      </w:r>
      <w:proofErr w:type="spellStart"/>
      <w:r>
        <w:rPr>
          <w:rFonts w:ascii="Courier New" w:hAnsi="Courier New" w:cs="Courier New"/>
          <w:lang w:val="en-US"/>
        </w:rPr>
        <w:t>unitate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întrerupere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92380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2007E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7FA15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produc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de la data la care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5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2644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constată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impune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recalcularea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menţinere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menţionează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defalcat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componente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723EA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7DF36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rezultatului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menţinere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conţine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defalcat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componente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94359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7C7E5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(4).</w:t>
      </w:r>
    </w:p>
    <w:p w14:paraId="7ABA747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E131DE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44</w:t>
      </w:r>
    </w:p>
    <w:p w14:paraId="1E6FCA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inspectorate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întocmesc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transmit lunar,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AB88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ordinul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180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publicării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I.</w:t>
      </w:r>
    </w:p>
    <w:p w14:paraId="6CA139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integrat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 (SIIIR) </w:t>
      </w:r>
      <w:proofErr w:type="spellStart"/>
      <w:r>
        <w:rPr>
          <w:rFonts w:ascii="Courier New" w:hAnsi="Courier New" w:cs="Courier New"/>
          <w:lang w:val="en-US"/>
        </w:rPr>
        <w:t>conţine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acces</w:t>
      </w:r>
      <w:proofErr w:type="spellEnd"/>
      <w:r>
        <w:rPr>
          <w:rFonts w:ascii="Courier New" w:hAnsi="Courier New" w:cs="Courier New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date,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 41182 311   0 46&gt;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simplificare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12017   179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179/2017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1FF0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4575A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2-a</w:t>
      </w:r>
    </w:p>
    <w:p w14:paraId="0648A5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Procesul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</w:p>
    <w:p w14:paraId="2BF368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45</w:t>
      </w:r>
    </w:p>
    <w:p w14:paraId="3406B3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Plata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2C3A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document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, electronic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hârtie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BBA08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DAD7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46</w:t>
      </w:r>
    </w:p>
    <w:p w14:paraId="689446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(6)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6672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Plata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emis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4F9E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Plata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lunar,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card, </w:t>
      </w:r>
      <w:proofErr w:type="spellStart"/>
      <w:r>
        <w:rPr>
          <w:rFonts w:ascii="Courier New" w:hAnsi="Courier New" w:cs="Courier New"/>
          <w:lang w:val="en-US"/>
        </w:rPr>
        <w:t>ţinând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seama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opţiunea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D7063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A6C1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borderou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0,1%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negociere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75F0EE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lang w:val="en-US"/>
        </w:rPr>
        <w:t>Editarea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se face fie direct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fie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contracte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prestatori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astfel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CCD1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lang w:val="en-US"/>
        </w:rPr>
        <w:t>Fondurile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(5),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tipăririi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aceleaşi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fonduri</w:t>
      </w:r>
      <w:proofErr w:type="spellEnd"/>
      <w:r>
        <w:rPr>
          <w:rFonts w:ascii="Courier New" w:hAnsi="Courier New" w:cs="Courier New"/>
          <w:lang w:val="en-US"/>
        </w:rPr>
        <w:t xml:space="preserve"> din care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948E1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E1B39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47</w:t>
      </w:r>
    </w:p>
    <w:p w14:paraId="557AEC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Plata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stat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15 a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curs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primăriile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7E103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584A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IV</w:t>
      </w:r>
    </w:p>
    <w:p w14:paraId="5C29A5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 la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44B2B5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48</w:t>
      </w:r>
    </w:p>
    <w:p w14:paraId="16F9DA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presta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 pe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61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A4FA4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C5E72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48 din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IV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(1^1)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E5EDE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(1^1)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înţelege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calendaristică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87E3D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E0D8A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87981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făcut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86770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6688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49</w:t>
      </w:r>
    </w:p>
    <w:p w14:paraId="1F9B1A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nu au </w:t>
      </w:r>
      <w:proofErr w:type="spellStart"/>
      <w:r>
        <w:rPr>
          <w:rFonts w:ascii="Courier New" w:hAnsi="Courier New" w:cs="Courier New"/>
          <w:lang w:val="en-US"/>
        </w:rPr>
        <w:t>respectat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individuale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mediere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C4469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inserţie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făcut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79F875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E1775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49,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IV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4F58E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făcut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B6741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344BB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EDBCD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1624B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50</w:t>
      </w:r>
    </w:p>
    <w:p w14:paraId="52E4B7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oricăreia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constatat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determină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B59504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C689F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51</w:t>
      </w:r>
    </w:p>
    <w:p w14:paraId="74B94C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3BE68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AC19B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determină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0706B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3DF08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E49F2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IV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51^1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5E71D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51^1</w:t>
      </w:r>
    </w:p>
    <w:p w14:paraId="3E726D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12 263    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(7)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refuzul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sezoniere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neefectuarea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6EEE1B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Lista cu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12 263    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13^2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care nu au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sezoniere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ultima zi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5585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refuzat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sezoniere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CEA2B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EA160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FEEB7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</w:t>
      </w:r>
    </w:p>
    <w:p w14:paraId="23FCCF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Alte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minim  de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34ABEA3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 1</w:t>
      </w:r>
    </w:p>
    <w:p w14:paraId="424437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</w:p>
    <w:p w14:paraId="4E1645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52</w:t>
      </w:r>
    </w:p>
    <w:p w14:paraId="477118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lastRenderedPageBreak/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cutremurelor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alunecărilor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inundaţiilor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12013     7112KB11   0 56&gt;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Autorităţii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Supraveghere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Financiară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7/2013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clauzele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cutremurelor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alunecărilor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inundaţiilor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8D2F8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Plata </w:t>
      </w:r>
      <w:proofErr w:type="spellStart"/>
      <w:r>
        <w:rPr>
          <w:rFonts w:ascii="Courier New" w:hAnsi="Courier New" w:cs="Courier New"/>
          <w:lang w:val="en-US"/>
        </w:rPr>
        <w:t>primelor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se face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Societăţii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Comerciale</w:t>
      </w:r>
      <w:proofErr w:type="spellEnd"/>
      <w:r>
        <w:rPr>
          <w:rFonts w:ascii="Courier New" w:hAnsi="Courier New" w:cs="Courier New"/>
          <w:lang w:val="en-US"/>
        </w:rPr>
        <w:t xml:space="preserve"> „Pool-</w:t>
      </w:r>
      <w:proofErr w:type="spellStart"/>
      <w:r>
        <w:rPr>
          <w:rFonts w:ascii="Courier New" w:hAnsi="Courier New" w:cs="Courier New"/>
          <w:lang w:val="en-US"/>
        </w:rPr>
        <w:t>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Dezastrelor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Naturale“ -</w:t>
      </w:r>
      <w:proofErr w:type="gramEnd"/>
      <w:r>
        <w:rPr>
          <w:rFonts w:ascii="Courier New" w:hAnsi="Courier New" w:cs="Courier New"/>
          <w:lang w:val="en-US"/>
        </w:rPr>
        <w:t xml:space="preserve"> S.A. (PAID) care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cuprinzând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poliţele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0960A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7100D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data de 01-01-2024, conform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12023   507 20 301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lang w:val="en-US"/>
        </w:rPr>
        <w:t>coroborate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1154 22 301   0 60&gt;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din HOTĂRÂREA nr. 1.154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937 din 26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52, </w:t>
      </w:r>
      <w:proofErr w:type="spellStart"/>
      <w:r>
        <w:rPr>
          <w:rFonts w:ascii="Courier New" w:hAnsi="Courier New" w:cs="Courier New"/>
          <w:lang w:val="en-US"/>
        </w:rPr>
        <w:t>Secţiunea</w:t>
      </w:r>
      <w:proofErr w:type="spellEnd"/>
      <w:r>
        <w:rPr>
          <w:rFonts w:ascii="Courier New" w:hAnsi="Courier New" w:cs="Courier New"/>
          <w:lang w:val="en-US"/>
        </w:rPr>
        <w:t xml:space="preserve"> 1, </w:t>
      </w:r>
      <w:proofErr w:type="spellStart"/>
      <w:r>
        <w:rPr>
          <w:rFonts w:ascii="Courier New" w:hAnsi="Courier New" w:cs="Courier New"/>
          <w:lang w:val="en-US"/>
        </w:rPr>
        <w:t>Capitolul</w:t>
      </w:r>
      <w:proofErr w:type="spellEnd"/>
      <w:r>
        <w:rPr>
          <w:rFonts w:ascii="Courier New" w:hAnsi="Courier New" w:cs="Courier New"/>
          <w:lang w:val="en-US"/>
        </w:rPr>
        <w:t xml:space="preserve"> V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DF11B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Plata </w:t>
      </w:r>
      <w:proofErr w:type="spellStart"/>
      <w:r>
        <w:rPr>
          <w:rFonts w:ascii="Courier New" w:hAnsi="Courier New" w:cs="Courier New"/>
          <w:lang w:val="en-US"/>
        </w:rPr>
        <w:t>primelor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se face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Societăţii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Comerciale</w:t>
      </w:r>
      <w:proofErr w:type="spellEnd"/>
      <w:r>
        <w:rPr>
          <w:rFonts w:ascii="Courier New" w:hAnsi="Courier New" w:cs="Courier New"/>
          <w:lang w:val="en-US"/>
        </w:rPr>
        <w:t xml:space="preserve"> «Pool-</w:t>
      </w:r>
      <w:proofErr w:type="spellStart"/>
      <w:r>
        <w:rPr>
          <w:rFonts w:ascii="Courier New" w:hAnsi="Courier New" w:cs="Courier New"/>
          <w:lang w:val="en-US"/>
        </w:rPr>
        <w:t>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Dezastrelor</w:t>
      </w:r>
      <w:proofErr w:type="spellEnd"/>
      <w:r>
        <w:rPr>
          <w:rFonts w:ascii="Courier New" w:hAnsi="Courier New" w:cs="Courier New"/>
          <w:lang w:val="en-US"/>
        </w:rPr>
        <w:t xml:space="preserve"> Naturale» - S.A. (PAID) care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poliţele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cuprinzând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electronic.</w:t>
      </w:r>
    </w:p>
    <w:p w14:paraId="75B6D2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1C131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BA240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integral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calculate la </w:t>
      </w:r>
      <w:proofErr w:type="spellStart"/>
      <w:r>
        <w:rPr>
          <w:rFonts w:ascii="Courier New" w:hAnsi="Courier New" w:cs="Courier New"/>
          <w:lang w:val="en-US"/>
        </w:rPr>
        <w:t>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valutar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de Banca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ziua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fundamentarea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credite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bugetare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Fundamentarea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credite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bugetare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aceeaşi</w:t>
      </w:r>
      <w:proofErr w:type="spellEnd"/>
      <w:r>
        <w:rPr>
          <w:rFonts w:ascii="Courier New" w:hAnsi="Courier New" w:cs="Courier New"/>
          <w:lang w:val="en-US"/>
        </w:rPr>
        <w:t xml:space="preserve"> zi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A292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Contractul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valabil</w:t>
      </w:r>
      <w:proofErr w:type="spellEnd"/>
      <w:r>
        <w:rPr>
          <w:rFonts w:ascii="Courier New" w:hAnsi="Courier New" w:cs="Courier New"/>
          <w:lang w:val="en-US"/>
        </w:rPr>
        <w:t xml:space="preserve"> pe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de 12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începere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ora</w:t>
      </w:r>
      <w:proofErr w:type="spellEnd"/>
      <w:r>
        <w:rPr>
          <w:rFonts w:ascii="Courier New" w:hAnsi="Courier New" w:cs="Courier New"/>
          <w:lang w:val="en-US"/>
        </w:rPr>
        <w:t xml:space="preserve"> 0.00 a </w:t>
      </w:r>
      <w:proofErr w:type="spellStart"/>
      <w:r>
        <w:rPr>
          <w:rFonts w:ascii="Courier New" w:hAnsi="Courier New" w:cs="Courier New"/>
          <w:lang w:val="en-US"/>
        </w:rPr>
        <w:t>zilei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PAID.</w:t>
      </w:r>
    </w:p>
    <w:p w14:paraId="59D862F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încheie</w:t>
      </w:r>
      <w:proofErr w:type="spellEnd"/>
      <w:r>
        <w:rPr>
          <w:rFonts w:ascii="Courier New" w:hAnsi="Courier New" w:cs="Courier New"/>
          <w:lang w:val="en-US"/>
        </w:rPr>
        <w:t xml:space="preserve"> cu PAID un protocol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părţilor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regularizările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eventualele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diferenţe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curs </w:t>
      </w:r>
      <w:proofErr w:type="spellStart"/>
      <w:r>
        <w:rPr>
          <w:rFonts w:ascii="Courier New" w:hAnsi="Courier New" w:cs="Courier New"/>
          <w:lang w:val="en-US"/>
        </w:rPr>
        <w:t>valutar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cutremurelor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alunecărilor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inundaţiilor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D58C7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F27D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2-a</w:t>
      </w:r>
    </w:p>
    <w:p w14:paraId="3EBB6B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</w:p>
    <w:p w14:paraId="370955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53</w:t>
      </w:r>
    </w:p>
    <w:p w14:paraId="7C242B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Guvernului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elaborată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are la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propunerile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întemeiate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2B379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52AB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54</w:t>
      </w:r>
    </w:p>
    <w:p w14:paraId="20798F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84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are la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55.</w:t>
      </w:r>
    </w:p>
    <w:p w14:paraId="728BC9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12 la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7C317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domiciliază</w:t>
      </w:r>
      <w:proofErr w:type="spellEnd"/>
      <w:r>
        <w:rPr>
          <w:rFonts w:ascii="Courier New" w:hAnsi="Courier New" w:cs="Courier New"/>
          <w:lang w:val="en-US"/>
        </w:rPr>
        <w:t xml:space="preserve">/are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depuse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mijloace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264C1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domiciliază</w:t>
      </w:r>
      <w:proofErr w:type="spellEnd"/>
      <w:r>
        <w:rPr>
          <w:rFonts w:ascii="Courier New" w:hAnsi="Courier New" w:cs="Courier New"/>
          <w:lang w:val="en-US"/>
        </w:rPr>
        <w:t xml:space="preserve">/are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verificare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fapt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E66D0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96549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primăria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DB6059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sesizată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are la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023A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(8)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(7)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sesizare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9C00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(9)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ancheta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(7)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37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(6).</w:t>
      </w:r>
    </w:p>
    <w:p w14:paraId="5EC822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(10)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ancheta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(7) se </w:t>
      </w:r>
      <w:proofErr w:type="spellStart"/>
      <w:r>
        <w:rPr>
          <w:rFonts w:ascii="Courier New" w:hAnsi="Courier New" w:cs="Courier New"/>
          <w:lang w:val="en-US"/>
        </w:rPr>
        <w:t>avizează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primar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transmit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EE11D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35F2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55</w:t>
      </w:r>
    </w:p>
    <w:p w14:paraId="799A410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odată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ocazia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(7).</w:t>
      </w:r>
    </w:p>
    <w:p w14:paraId="2DBEB9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21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8EB20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situaţiilor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F4F7F9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poliţa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dezastrelor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înscrisul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constatare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evaluare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prejudiciilor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despăgubirii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producerii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cutremurelor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alunecărilor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inundaţiilor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7DE28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adeverinţă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medicul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medicul</w:t>
      </w:r>
      <w:proofErr w:type="spellEnd"/>
      <w:r>
        <w:rPr>
          <w:rFonts w:ascii="Courier New" w:hAnsi="Courier New" w:cs="Courier New"/>
          <w:lang w:val="en-US"/>
        </w:rPr>
        <w:t xml:space="preserve"> specialist,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invocată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0BF11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achiziţia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echipamente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dispozitive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proteze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orteze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materiale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sanitare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costul</w:t>
      </w:r>
      <w:proofErr w:type="spellEnd"/>
      <w:r>
        <w:rPr>
          <w:rFonts w:ascii="Courier New" w:hAnsi="Courier New" w:cs="Courier New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suportate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4D1D06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D9CC28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E037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Absenţa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nu conduce la </w:t>
      </w:r>
      <w:proofErr w:type="spellStart"/>
      <w:r>
        <w:rPr>
          <w:rFonts w:ascii="Courier New" w:hAnsi="Courier New" w:cs="Courier New"/>
          <w:lang w:val="en-US"/>
        </w:rPr>
        <w:t>refuzul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urmând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1B163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refuză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furnizeze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(7),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aceasta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-o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D3E7C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declară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epizootii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12004    42132 3G2  26 44&gt;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26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42/2004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sanitar-veterinare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siguranţa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alimentelor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12004   215 12 2&lt;1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215/2004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3FA7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02D1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56</w:t>
      </w:r>
    </w:p>
    <w:p w14:paraId="711F27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53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acoperirea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definite la </w:t>
      </w:r>
      <w:r>
        <w:rPr>
          <w:rFonts w:ascii="Courier New" w:hAnsi="Courier New" w:cs="Courier New"/>
          <w:vanish/>
          <w:lang w:val="en-US"/>
        </w:rPr>
        <w:t>&lt;LLNK 12011   292 12 263     59&gt;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ale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principal, </w:t>
      </w:r>
      <w:proofErr w:type="spellStart"/>
      <w:r>
        <w:rPr>
          <w:rFonts w:ascii="Courier New" w:hAnsi="Courier New" w:cs="Courier New"/>
          <w:lang w:val="en-US"/>
        </w:rPr>
        <w:t>menţinerea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locuit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zilnice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trai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accesul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capacităţii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combaterea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pot duce la abandon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pot conduce la </w:t>
      </w:r>
      <w:proofErr w:type="spellStart"/>
      <w:r>
        <w:rPr>
          <w:rFonts w:ascii="Courier New" w:hAnsi="Courier New" w:cs="Courier New"/>
          <w:lang w:val="en-US"/>
        </w:rPr>
        <w:t>riscul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4645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53,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ţinând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9E246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gradul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distrugere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8C04F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4B693A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cutremurelor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alunecărilor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inundaţiilor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despăgubirii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B4A4E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bolile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afecţiunile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membrului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gravitatea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CBEA5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tratament</w:t>
      </w:r>
      <w:proofErr w:type="spellEnd"/>
      <w:r>
        <w:rPr>
          <w:rFonts w:ascii="Courier New" w:hAnsi="Courier New" w:cs="Courier New"/>
          <w:lang w:val="en-US"/>
        </w:rPr>
        <w:t xml:space="preserve"> medical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membrului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8D1D0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decontare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medicamentelor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ortezelor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protezelor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dispozitivelor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44840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2D00D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h)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pensii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2B1EB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EB68A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j)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BFD37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k)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îndatorare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C448F2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l) </w:t>
      </w:r>
      <w:proofErr w:type="spellStart"/>
      <w:r>
        <w:rPr>
          <w:rFonts w:ascii="Courier New" w:hAnsi="Courier New" w:cs="Courier New"/>
          <w:lang w:val="en-US"/>
        </w:rPr>
        <w:t>posibilitatea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susţinere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trai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minimale</w:t>
      </w:r>
      <w:proofErr w:type="spellEnd"/>
      <w:r>
        <w:rPr>
          <w:rFonts w:ascii="Courier New" w:hAnsi="Courier New" w:cs="Courier New"/>
          <w:lang w:val="en-US"/>
        </w:rPr>
        <w:t xml:space="preserve"> definite de </w:t>
      </w:r>
      <w:r>
        <w:rPr>
          <w:rFonts w:ascii="Courier New" w:hAnsi="Courier New" w:cs="Courier New"/>
          <w:vanish/>
          <w:lang w:val="en-US"/>
        </w:rPr>
        <w:t>&lt;LLNK 12011   292 12 261   0 37&gt;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 xml:space="preserve"> generate de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D342E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m) </w:t>
      </w:r>
      <w:proofErr w:type="spellStart"/>
      <w:r>
        <w:rPr>
          <w:rFonts w:ascii="Courier New" w:hAnsi="Courier New" w:cs="Courier New"/>
          <w:lang w:val="en-US"/>
        </w:rPr>
        <w:t>complementaritatea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surse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private.</w:t>
      </w:r>
    </w:p>
    <w:p w14:paraId="75ED5B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DE7EA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calamităţi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inundaţii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incendii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similare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locuinţă</w:t>
      </w:r>
      <w:proofErr w:type="spellEnd"/>
      <w:r>
        <w:rPr>
          <w:rFonts w:ascii="Courier New" w:hAnsi="Courier New" w:cs="Courier New"/>
          <w:lang w:val="en-US"/>
        </w:rPr>
        <w:t xml:space="preserve"> cu contract de </w:t>
      </w:r>
      <w:proofErr w:type="spellStart"/>
      <w:r>
        <w:rPr>
          <w:rFonts w:ascii="Courier New" w:hAnsi="Courier New" w:cs="Courier New"/>
          <w:lang w:val="en-US"/>
        </w:rPr>
        <w:t>închiriere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comodat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care sunt tolerate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proprietarul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0B6E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pot beneficia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pierderea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distrugerea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293A8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Plata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alt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cu capacitate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deplină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consemnat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ancheta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incapacitate </w:t>
      </w:r>
      <w:proofErr w:type="spellStart"/>
      <w:r>
        <w:rPr>
          <w:rFonts w:ascii="Courier New" w:hAnsi="Courier New" w:cs="Courier New"/>
          <w:lang w:val="en-US"/>
        </w:rPr>
        <w:t>fizică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cauza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stării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conduc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imposibilitatea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Guvernului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5AAEA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8FFB4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57</w:t>
      </w:r>
    </w:p>
    <w:p w14:paraId="14C480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 xml:space="preserve"> determinate de </w:t>
      </w:r>
      <w:proofErr w:type="spellStart"/>
      <w:r>
        <w:rPr>
          <w:rFonts w:ascii="Courier New" w:hAnsi="Courier New" w:cs="Courier New"/>
          <w:lang w:val="en-US"/>
        </w:rPr>
        <w:t>starea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care pot conduce la </w:t>
      </w:r>
      <w:proofErr w:type="spellStart"/>
      <w:r>
        <w:rPr>
          <w:rFonts w:ascii="Courier New" w:hAnsi="Courier New" w:cs="Courier New"/>
          <w:lang w:val="en-US"/>
        </w:rPr>
        <w:t>apariţia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sporirea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periodic, </w:t>
      </w:r>
      <w:proofErr w:type="spellStart"/>
      <w:r>
        <w:rPr>
          <w:rFonts w:ascii="Courier New" w:hAnsi="Courier New" w:cs="Courier New"/>
          <w:lang w:val="en-US"/>
        </w:rPr>
        <w:t>însă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o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de 12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19424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necesită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aceleiaşi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înainte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expirarea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desemnate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formulat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elaborează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referat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conţine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cu care se </w:t>
      </w:r>
      <w:proofErr w:type="spellStart"/>
      <w:r>
        <w:rPr>
          <w:rFonts w:ascii="Courier New" w:hAnsi="Courier New" w:cs="Courier New"/>
          <w:lang w:val="en-US"/>
        </w:rPr>
        <w:t>confruntă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B567D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Referatul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avizează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primar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prefect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analizează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decide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justifică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1DAF4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DD9F5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58</w:t>
      </w:r>
    </w:p>
    <w:p w14:paraId="7DBD969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propunerilor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propusă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57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</w:t>
      </w:r>
      <w:proofErr w:type="spellStart"/>
      <w:r>
        <w:rPr>
          <w:rFonts w:ascii="Courier New" w:hAnsi="Courier New" w:cs="Courier New"/>
          <w:lang w:val="en-US"/>
        </w:rPr>
        <w:t>arhivează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de 3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6D4603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unitară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operaţionale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FBC5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trimestrial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2E01A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58D5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59</w:t>
      </w:r>
    </w:p>
    <w:p w14:paraId="0D03E00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12 261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datorate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calamităţilor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incendiilor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accidentelor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local.</w:t>
      </w:r>
    </w:p>
    <w:p w14:paraId="68B633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0DFAF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60</w:t>
      </w:r>
    </w:p>
    <w:p w14:paraId="106F83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are la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55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2113E8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certifică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3C05A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Plata </w:t>
      </w:r>
      <w:proofErr w:type="spellStart"/>
      <w:r>
        <w:rPr>
          <w:rFonts w:ascii="Courier New" w:hAnsi="Courier New" w:cs="Courier New"/>
          <w:lang w:val="en-US"/>
        </w:rPr>
        <w:t>ajutoarelor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59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56F6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59 se pot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437A0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51E4B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61</w:t>
      </w:r>
    </w:p>
    <w:p w14:paraId="56529D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pot beneficia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84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85 din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A65CE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EA6387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3-a</w:t>
      </w:r>
    </w:p>
    <w:p w14:paraId="79D188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înmormântare</w:t>
      </w:r>
      <w:proofErr w:type="spellEnd"/>
    </w:p>
    <w:p w14:paraId="7664B05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62</w:t>
      </w:r>
    </w:p>
    <w:p w14:paraId="0FCD5F7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primarii</w:t>
      </w:r>
      <w:proofErr w:type="spellEnd"/>
      <w:r>
        <w:rPr>
          <w:rFonts w:ascii="Courier New" w:hAnsi="Courier New" w:cs="Courier New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lang w:val="en-US"/>
        </w:rPr>
        <w:t>dispune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înmormântare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4D3D6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D34C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63</w:t>
      </w:r>
    </w:p>
    <w:p w14:paraId="0E2ADC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62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D66CD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certificatul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deces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original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BF0B1B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BDFA2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de stare </w:t>
      </w:r>
      <w:proofErr w:type="spellStart"/>
      <w:r>
        <w:rPr>
          <w:rFonts w:ascii="Courier New" w:hAnsi="Courier New" w:cs="Courier New"/>
          <w:lang w:val="en-US"/>
        </w:rPr>
        <w:t>civilă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relaţia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rudenie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decedatul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atestă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moştenitor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tutore</w:t>
      </w:r>
      <w:proofErr w:type="spellEnd"/>
      <w:r>
        <w:rPr>
          <w:rFonts w:ascii="Courier New" w:hAnsi="Courier New" w:cs="Courier New"/>
          <w:lang w:val="en-US"/>
        </w:rPr>
        <w:t>, curator;</w:t>
      </w:r>
    </w:p>
    <w:p w14:paraId="3D5DCE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dovezi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suportarea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înmormântarea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2D90D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BD4B9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primăria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oraşului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sectorului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din care a </w:t>
      </w:r>
      <w:proofErr w:type="spellStart"/>
      <w:r>
        <w:rPr>
          <w:rFonts w:ascii="Courier New" w:hAnsi="Courier New" w:cs="Courier New"/>
          <w:lang w:val="en-US"/>
        </w:rPr>
        <w:t>făcut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decedată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D1D19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615A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VI</w:t>
      </w:r>
    </w:p>
    <w:p w14:paraId="37E739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Dispoziţii</w:t>
      </w:r>
      <w:proofErr w:type="spellEnd"/>
      <w:r>
        <w:rPr>
          <w:rFonts w:ascii="Courier New" w:hAnsi="Courier New" w:cs="Courier New"/>
          <w:lang w:val="en-US"/>
        </w:rPr>
        <w:t xml:space="preserve"> finale</w:t>
      </w:r>
    </w:p>
    <w:p w14:paraId="3C9041E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64</w:t>
      </w:r>
    </w:p>
    <w:p w14:paraId="053E3A8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respingerea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întocmesc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structurilor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asociative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autorităţilor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locale.</w:t>
      </w:r>
    </w:p>
    <w:p w14:paraId="3F590D1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Ordinul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emite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120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intrarea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târziu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Oficial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I.</w:t>
      </w:r>
    </w:p>
    <w:p w14:paraId="5656F0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64 ,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0549E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94EFC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64968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65</w:t>
      </w:r>
    </w:p>
    <w:p w14:paraId="5944CC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120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intrarea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târziu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2023.</w:t>
      </w:r>
    </w:p>
    <w:p w14:paraId="3F724EC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F462F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65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VI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2A17B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80B35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66</w:t>
      </w:r>
    </w:p>
    <w:p w14:paraId="110FD6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196 12 261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trimestrial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7A0E6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propunerea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120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intrarea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târziu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2023.</w:t>
      </w:r>
    </w:p>
    <w:p w14:paraId="62BDD8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8370B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66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VI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2B7A7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AA8D41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67</w:t>
      </w:r>
    </w:p>
    <w:p w14:paraId="79DC74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sprijini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realiza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12 261   0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979DA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C04E6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68</w:t>
      </w:r>
    </w:p>
    <w:p w14:paraId="568D4A9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reduse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local al </w:t>
      </w:r>
      <w:proofErr w:type="spellStart"/>
      <w:r>
        <w:rPr>
          <w:rFonts w:ascii="Courier New" w:hAnsi="Courier New" w:cs="Courier New"/>
          <w:lang w:val="en-US"/>
        </w:rPr>
        <w:t>comunei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oraşului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lang w:val="en-US"/>
        </w:rPr>
        <w:t>sectorului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compartimentul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aparatul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oraşului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lang w:val="en-US"/>
        </w:rPr>
        <w:t>sectorului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gratuit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consultanţă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îndrumarea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identifică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îndreptăţite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beneficieze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lastRenderedPageBreak/>
        <w:t xml:space="preserve">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populaţiei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mediatizare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57471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F210D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69</w:t>
      </w:r>
    </w:p>
    <w:p w14:paraId="120B3B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Anexele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1-13 fac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integrantă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3F286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A2D42E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69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VI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56B5CB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2D1EF4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AD4E2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</w:t>
      </w:r>
    </w:p>
    <w:p w14:paraId="73FEC6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01C00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1D5B84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5AFC88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251CF3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62B205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280D5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038D3F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CCA74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reprodusă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facsimil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DEE0D1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0792A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36660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9845C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5DC0A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59D4F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EED29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B5E77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215C6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85C0B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E3CEB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(a se </w:t>
      </w:r>
      <w:proofErr w:type="spellStart"/>
      <w:r>
        <w:rPr>
          <w:rFonts w:ascii="Courier New" w:hAnsi="Courier New" w:cs="Courier New"/>
          <w:color w:val="0000FF"/>
          <w:lang w:val="en-US"/>
        </w:rPr>
        <w:t>vedea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imaginea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22EB9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58BFC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65782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62CBA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2</w:t>
      </w:r>
    </w:p>
    <w:p w14:paraId="2D0AE7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66923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5A9485B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METODOLOGIA DE CALCUL</w:t>
      </w:r>
    </w:p>
    <w:p w14:paraId="0EDA2A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</w:p>
    <w:p w14:paraId="6292B2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12019    30 20 301   0 31&gt;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30/201</w:t>
      </w:r>
      <w:r>
        <w:rPr>
          <w:rFonts w:ascii="Courier New" w:hAnsi="Courier New" w:cs="Courier New"/>
          <w:lang w:val="en-US"/>
        </w:rPr>
        <w:t xml:space="preserve">9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impunerea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Metodologiei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reducerii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scutirea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impozitului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lastRenderedPageBreak/>
        <w:t>&lt;LLNK 12004   566 12 2:3     69&gt;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cooperaţiei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agricole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566/2004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agricultură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0E0A5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utilizate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reprezentând</w:t>
      </w:r>
      <w:proofErr w:type="spellEnd"/>
      <w:r>
        <w:rPr>
          <w:rFonts w:ascii="Courier New" w:hAnsi="Courier New" w:cs="Courier New"/>
          <w:lang w:val="en-US"/>
        </w:rPr>
        <w:t xml:space="preserve"> norma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lei/ha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norma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lei/cap/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albine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lunar.</w:t>
      </w:r>
    </w:p>
    <w:p w14:paraId="353818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suprafeţelor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folosinţă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(SNIAS),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autorităţilor</w:t>
      </w:r>
      <w:proofErr w:type="spellEnd"/>
      <w:r>
        <w:rPr>
          <w:rFonts w:ascii="Courier New" w:hAnsi="Courier New" w:cs="Courier New"/>
          <w:lang w:val="en-US"/>
        </w:rPr>
        <w:t xml:space="preserve"> locale.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date nu pot fi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online,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competente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22ED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Formula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următoarea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AF9BC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4.1.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vegetale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9B38E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Suprafaţa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agricolă</w:t>
      </w:r>
      <w:proofErr w:type="spellEnd"/>
      <w:r>
        <w:rPr>
          <w:rFonts w:ascii="Courier New" w:hAnsi="Courier New" w:cs="Courier New"/>
          <w:lang w:val="en-US"/>
        </w:rPr>
        <w:t xml:space="preserve"> (ha) * norma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lei/ha =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vegetale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869651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E5825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4.2.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</w:p>
    <w:p w14:paraId="069DF3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* norma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lei/cap =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493F8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BB22A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4.3. </w:t>
      </w:r>
      <w:proofErr w:type="spellStart"/>
      <w:r>
        <w:rPr>
          <w:rFonts w:ascii="Courier New" w:hAnsi="Courier New" w:cs="Courier New"/>
          <w:lang w:val="en-US"/>
        </w:rPr>
        <w:t>Determinarea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D0C10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(Suma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vegetale</w:t>
      </w:r>
      <w:proofErr w:type="spellEnd"/>
      <w:r>
        <w:rPr>
          <w:rFonts w:ascii="Courier New" w:hAnsi="Courier New" w:cs="Courier New"/>
          <w:lang w:val="en-US"/>
        </w:rPr>
        <w:t>) + (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) =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2DA2A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69294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062D9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din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SNIAS,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Administrare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Fiscală</w:t>
      </w:r>
      <w:proofErr w:type="spellEnd"/>
      <w:r>
        <w:rPr>
          <w:rFonts w:ascii="Courier New" w:hAnsi="Courier New" w:cs="Courier New"/>
          <w:lang w:val="en-US"/>
        </w:rPr>
        <w:t xml:space="preserve"> (ANAF)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preluată</w:t>
      </w:r>
      <w:proofErr w:type="spellEnd"/>
      <w:r>
        <w:rPr>
          <w:rFonts w:ascii="Courier New" w:hAnsi="Courier New" w:cs="Courier New"/>
          <w:lang w:val="en-US"/>
        </w:rPr>
        <w:t xml:space="preserve"> automat.</w:t>
      </w:r>
    </w:p>
    <w:p w14:paraId="6B32A4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0E59C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3</w:t>
      </w:r>
    </w:p>
    <w:p w14:paraId="53A947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015CA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7F12FC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6626B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58B942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563CEB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A1BF5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1DAA5F8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C2084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7676F32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DECLARAŢIE PE PROPRIA RĂSPUNDERE</w:t>
      </w:r>
    </w:p>
    <w:p w14:paraId="4C5A6E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</w:p>
    <w:p w14:paraId="445542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Subsemnatul</w:t>
      </w:r>
      <w:proofErr w:type="spellEnd"/>
      <w:r>
        <w:rPr>
          <w:rFonts w:ascii="Courier New" w:hAnsi="Courier New" w:cs="Courier New"/>
          <w:lang w:val="en-US"/>
        </w:rPr>
        <w:t xml:space="preserve">, ......................................,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..................., </w:t>
      </w:r>
      <w:proofErr w:type="spellStart"/>
      <w:r>
        <w:rPr>
          <w:rFonts w:ascii="Courier New" w:hAnsi="Courier New" w:cs="Courier New"/>
          <w:lang w:val="en-US"/>
        </w:rPr>
        <w:t>domiciliat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................,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5D9D7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locuim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gospodărirea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sumă</w:t>
      </w:r>
      <w:proofErr w:type="spellEnd"/>
      <w:r>
        <w:rPr>
          <w:rFonts w:ascii="Courier New" w:hAnsi="Courier New" w:cs="Courier New"/>
          <w:lang w:val="en-US"/>
        </w:rPr>
        <w:t xml:space="preserve"> de ........ lei/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11FBC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data de ......................,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prezenţa</w:t>
      </w:r>
      <w:proofErr w:type="spellEnd"/>
      <w:r>
        <w:rPr>
          <w:rFonts w:ascii="Courier New" w:hAnsi="Courier New" w:cs="Courier New"/>
          <w:lang w:val="en-US"/>
        </w:rPr>
        <w:t xml:space="preserve"> ................., </w:t>
      </w:r>
      <w:proofErr w:type="spellStart"/>
      <w:r>
        <w:rPr>
          <w:rFonts w:ascii="Courier New" w:hAnsi="Courier New" w:cs="Courier New"/>
          <w:lang w:val="en-US"/>
        </w:rPr>
        <w:t>angajat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lastRenderedPageBreak/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......,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................./la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 xml:space="preserve"> .........../online,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984B4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</w:t>
      </w:r>
    </w:p>
    <w:p w14:paraId="130855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</w:t>
      </w:r>
    </w:p>
    <w:p w14:paraId="41D59F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</w:t>
      </w:r>
    </w:p>
    <w:p w14:paraId="3B4A08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23BAC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4</w:t>
      </w:r>
    </w:p>
    <w:p w14:paraId="66618A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7184D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0A6D4F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EA1B4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3C8965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7DFF53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735EE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7B15B0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1708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LISTA</w:t>
      </w:r>
    </w:p>
    <w:p w14:paraId="30B1B9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excluderea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</w:p>
    <w:p w14:paraId="2D3601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A.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imobile</w:t>
      </w:r>
      <w:proofErr w:type="spellEnd"/>
    </w:p>
    <w:p w14:paraId="0BEFED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0E71E5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Clădiri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locative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afara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situate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intravilan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suprafaţa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1.200 </w:t>
      </w:r>
      <w:proofErr w:type="spellStart"/>
      <w:r>
        <w:rPr>
          <w:rFonts w:ascii="Courier New" w:hAnsi="Courier New" w:cs="Courier New"/>
          <w:color w:val="0000FF"/>
          <w:lang w:val="en-US"/>
        </w:rPr>
        <w:t>mp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zona </w:t>
      </w:r>
      <w:proofErr w:type="spellStart"/>
      <w:r>
        <w:rPr>
          <w:rFonts w:ascii="Courier New" w:hAnsi="Courier New" w:cs="Courier New"/>
          <w:color w:val="0000FF"/>
          <w:lang w:val="en-US"/>
        </w:rPr>
        <w:t>urbană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2.500 </w:t>
      </w:r>
      <w:proofErr w:type="spellStart"/>
      <w:r>
        <w:rPr>
          <w:rFonts w:ascii="Courier New" w:hAnsi="Courier New" w:cs="Courier New"/>
          <w:color w:val="0000FF"/>
          <w:lang w:val="en-US"/>
        </w:rPr>
        <w:t>mp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zona </w:t>
      </w:r>
      <w:proofErr w:type="spellStart"/>
      <w:r>
        <w:rPr>
          <w:rFonts w:ascii="Courier New" w:hAnsi="Courier New" w:cs="Courier New"/>
          <w:color w:val="0000FF"/>
          <w:lang w:val="en-US"/>
        </w:rPr>
        <w:t>rurală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afara </w:t>
      </w:r>
      <w:proofErr w:type="spellStart"/>
      <w:r>
        <w:rPr>
          <w:rFonts w:ascii="Courier New" w:hAnsi="Courier New" w:cs="Courier New"/>
          <w:color w:val="0000FF"/>
          <w:lang w:val="en-US"/>
        </w:rPr>
        <w:t>terenurilor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împrejmuire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curţii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aferente</w:t>
      </w:r>
      <w:proofErr w:type="spellEnd"/>
    </w:p>
    <w:p w14:paraId="426EC1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E0342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B.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mobile</w:t>
      </w:r>
    </w:p>
    <w:p w14:paraId="4E29FF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C3876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Mai </w:t>
      </w:r>
      <w:proofErr w:type="spellStart"/>
      <w:r>
        <w:rPr>
          <w:rFonts w:ascii="Courier New" w:hAnsi="Courier New" w:cs="Courier New"/>
          <w:color w:val="0000FF"/>
          <w:lang w:val="en-US"/>
        </w:rPr>
        <w:t>mult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un </w:t>
      </w:r>
      <w:proofErr w:type="spellStart"/>
      <w:r>
        <w:rPr>
          <w:rFonts w:ascii="Courier New" w:hAnsi="Courier New" w:cs="Courier New"/>
          <w:color w:val="0000FF"/>
          <w:lang w:val="en-US"/>
        </w:rPr>
        <w:t>vehicul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o </w:t>
      </w:r>
      <w:proofErr w:type="spellStart"/>
      <w:r>
        <w:rPr>
          <w:rFonts w:ascii="Courier New" w:hAnsi="Courier New" w:cs="Courier New"/>
          <w:color w:val="0000FF"/>
          <w:lang w:val="en-US"/>
        </w:rPr>
        <w:t>vechime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10 ani, cu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circulaţie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drumurile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</w:p>
    <w:p w14:paraId="5D26E30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Autovehicul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circulaţie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drumurile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o </w:t>
      </w:r>
      <w:proofErr w:type="spellStart"/>
      <w:r>
        <w:rPr>
          <w:rFonts w:ascii="Courier New" w:hAnsi="Courier New" w:cs="Courier New"/>
          <w:color w:val="0000FF"/>
          <w:lang w:val="en-US"/>
        </w:rPr>
        <w:t>vechime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10 ani,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adaptate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dizabilităţi</w:t>
      </w:r>
      <w:proofErr w:type="spellEnd"/>
    </w:p>
    <w:p w14:paraId="37E0EE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Şalupe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bărci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motor, </w:t>
      </w:r>
      <w:proofErr w:type="spellStart"/>
      <w:r>
        <w:rPr>
          <w:rFonts w:ascii="Courier New" w:hAnsi="Courier New" w:cs="Courier New"/>
          <w:color w:val="0000FF"/>
          <w:lang w:val="en-US"/>
        </w:rPr>
        <w:t>iahturi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ambarcaţiuni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transport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aria </w:t>
      </w:r>
      <w:proofErr w:type="spellStart"/>
      <w:r>
        <w:rPr>
          <w:rFonts w:ascii="Courier New" w:hAnsi="Courier New" w:cs="Courier New"/>
          <w:color w:val="0000FF"/>
          <w:lang w:val="en-US"/>
        </w:rPr>
        <w:t>Rezervaţiei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Biosferei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„Delta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Dunării</w:t>
      </w:r>
      <w:proofErr w:type="spellEnd"/>
      <w:r>
        <w:rPr>
          <w:rFonts w:ascii="Courier New" w:hAnsi="Courier New" w:cs="Courier New"/>
          <w:color w:val="0000FF"/>
          <w:lang w:val="en-US"/>
        </w:rPr>
        <w:t>“</w:t>
      </w:r>
      <w:proofErr w:type="gramEnd"/>
    </w:p>
    <w:p w14:paraId="4B3C6E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NOTĂ:</w:t>
      </w:r>
    </w:p>
    <w:p w14:paraId="687AEA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E7E58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proprietatea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închiriere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arendă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concesiune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acest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bun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luat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închiriere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arendă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concesiune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proprietarul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obţinută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folosinţă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bunului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01597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lângă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cotă-parte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-o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clădire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spaţiu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locativ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imobil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beneficia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indiferent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mărimea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posesiune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7682FF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30432E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228A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C. </w:t>
      </w:r>
      <w:proofErr w:type="spellStart"/>
      <w:r>
        <w:rPr>
          <w:rFonts w:ascii="Courier New" w:hAnsi="Courier New" w:cs="Courier New"/>
          <w:color w:val="0000FF"/>
          <w:lang w:val="en-US"/>
        </w:rPr>
        <w:t>Depozite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bancare</w:t>
      </w:r>
      <w:proofErr w:type="spellEnd"/>
    </w:p>
    <w:p w14:paraId="1F1650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6110D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Cel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titular,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conturi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depozite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3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câştigului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salarial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brut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stat.</w:t>
      </w:r>
    </w:p>
    <w:p w14:paraId="473628F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3CE67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0775F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lang w:val="en-US"/>
        </w:rPr>
        <w:t>4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E9A53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16F4D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5</w:t>
      </w:r>
    </w:p>
    <w:p w14:paraId="460DE4B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E0B92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3CF398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82C2D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01EA8E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1E742C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9CFA9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EB678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93DC3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model -</w:t>
      </w:r>
    </w:p>
    <w:p w14:paraId="717477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DECLARAŢIE</w:t>
      </w:r>
    </w:p>
    <w:p w14:paraId="1C23C1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intervenite</w:t>
      </w:r>
      <w:proofErr w:type="spellEnd"/>
    </w:p>
    <w:p w14:paraId="22B576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</w:p>
    <w:p w14:paraId="26936A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Subsemnatul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05678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05827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0EB65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01B1BAA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lang w:val="en-US"/>
        </w:rPr>
        <w:t>[ ]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nicio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am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A5158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lang w:val="en-US"/>
        </w:rPr>
        <w:t>[ ]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astfel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3DB93D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06852F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CNP  .....................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</w:t>
      </w:r>
    </w:p>
    <w:p w14:paraId="3E7FF5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CNP  .....................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</w:t>
      </w:r>
    </w:p>
    <w:p w14:paraId="4DE7A4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>.........</w:t>
      </w:r>
    </w:p>
    <w:p w14:paraId="4AB19E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>.........</w:t>
      </w:r>
    </w:p>
    <w:p w14:paraId="1B2817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>.........</w:t>
      </w:r>
    </w:p>
    <w:p w14:paraId="6C21BC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</w:t>
      </w:r>
    </w:p>
    <w:p w14:paraId="655742C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</w:t>
      </w:r>
    </w:p>
    <w:p w14:paraId="5FA993B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8. ......</w:t>
      </w:r>
    </w:p>
    <w:p w14:paraId="079417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76356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8F8F8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25DA9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7E436F7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</w:t>
      </w:r>
    </w:p>
    <w:p w14:paraId="7C193B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având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CNP .....................</w:t>
      </w:r>
    </w:p>
    <w:p w14:paraId="6F0F21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3. ...</w:t>
      </w:r>
    </w:p>
    <w:p w14:paraId="3278FD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6A1702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A58C73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şcoală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data de …...... (zi)/…....… (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>)/..........</w:t>
      </w:r>
      <w:proofErr w:type="gramStart"/>
      <w:r>
        <w:rPr>
          <w:rFonts w:ascii="Courier New" w:hAnsi="Courier New" w:cs="Courier New"/>
          <w:color w:val="0000FF"/>
          <w:lang w:val="en-US"/>
        </w:rPr>
        <w:t>…..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(an)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 (</w:t>
      </w:r>
      <w:proofErr w:type="spellStart"/>
      <w:r>
        <w:rPr>
          <w:rFonts w:ascii="Courier New" w:hAnsi="Courier New" w:cs="Courier New"/>
          <w:color w:val="0000FF"/>
          <w:lang w:val="en-US"/>
        </w:rPr>
        <w:t>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</w:t>
      </w:r>
      <w:proofErr w:type="spellEnd"/>
      <w:r>
        <w:rPr>
          <w:rFonts w:ascii="Courier New" w:hAnsi="Courier New" w:cs="Courier New"/>
          <w:color w:val="0000FF"/>
          <w:lang w:val="en-US"/>
        </w:rPr>
        <w:t>.).</w:t>
      </w:r>
    </w:p>
    <w:p w14:paraId="1AE029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4ABCC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DD9F7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lang w:val="en-US"/>
        </w:rPr>
        <w:t>[ ]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nicio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am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DFBB3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lang w:val="en-US"/>
        </w:rPr>
        <w:t>[ ]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astfel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C2F3F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BA80A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data de 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SPAS ............., la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SPAS ....../la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..../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online,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8B53C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</w:t>
      </w:r>
    </w:p>
    <w:p w14:paraId="3BDD70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 </w:t>
      </w:r>
    </w:p>
    <w:p w14:paraId="394324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</w:t>
      </w:r>
    </w:p>
    <w:p w14:paraId="5FE2A0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43E679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lang w:val="en-US"/>
        </w:rPr>
        <w:t>5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918739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A16D4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6</w:t>
      </w:r>
    </w:p>
    <w:p w14:paraId="58DB58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1D1A36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1276EB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7401C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71874B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6E69B3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82331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292797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EE4BC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58194A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RAPORT ANUAL</w:t>
      </w:r>
    </w:p>
    <w:p w14:paraId="5D5045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comunitară</w:t>
      </w:r>
      <w:proofErr w:type="spellEnd"/>
      <w:r>
        <w:rPr>
          <w:rFonts w:ascii="Courier New" w:hAnsi="Courier New" w:cs="Courier New"/>
          <w:lang w:val="en-US"/>
        </w:rPr>
        <w:t xml:space="preserve"> (PAC)</w:t>
      </w:r>
    </w:p>
    <w:p w14:paraId="6B7899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implementat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combaterea</w:t>
      </w:r>
      <w:proofErr w:type="spellEnd"/>
    </w:p>
    <w:p w14:paraId="0C98D77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sărăcie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rândul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(VMI)</w:t>
      </w:r>
    </w:p>
    <w:p w14:paraId="5E8EF0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Date UAT</w:t>
      </w:r>
    </w:p>
    <w:p w14:paraId="2C9F24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Denumirea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localităţii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0489F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Cod SIRUTA:</w:t>
      </w:r>
    </w:p>
    <w:p w14:paraId="2D1A64F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89FE4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de contact:</w:t>
      </w:r>
    </w:p>
    <w:p w14:paraId="591B04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Date de contact:</w:t>
      </w:r>
    </w:p>
    <w:p w14:paraId="7C7AB2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Date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populaţia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de VMI </w:t>
      </w:r>
      <w:proofErr w:type="spellStart"/>
      <w:r>
        <w:rPr>
          <w:rFonts w:ascii="Courier New" w:hAnsi="Courier New" w:cs="Courier New"/>
          <w:lang w:val="en-US"/>
        </w:rPr>
        <w:t>incluşi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PAC</w:t>
      </w:r>
    </w:p>
    <w:p w14:paraId="0A1D73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Distribuţia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sexe</w:t>
      </w:r>
      <w:proofErr w:type="spellEnd"/>
    </w:p>
    <w:p w14:paraId="26F10B0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084170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197E15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┌────┬────────────┬────────────┬───────────┬───────────┬─────────────┐</w:t>
      </w:r>
    </w:p>
    <w:p w14:paraId="4AAC9B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│Total la    │Total      │           │Trend        │</w:t>
      </w:r>
    </w:p>
    <w:p w14:paraId="5AC7F0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Cat.│</w:t>
      </w:r>
      <w:proofErr w:type="gramEnd"/>
      <w:r>
        <w:rPr>
          <w:rFonts w:ascii="Courier New" w:hAnsi="Courier New" w:cs="Courier New"/>
          <w:lang w:val="en-US"/>
        </w:rPr>
        <w:t xml:space="preserve">            │</w:t>
      </w:r>
      <w:proofErr w:type="spellStart"/>
      <w:r>
        <w:rPr>
          <w:rFonts w:ascii="Courier New" w:hAnsi="Courier New" w:cs="Courier New"/>
          <w:lang w:val="en-US"/>
        </w:rPr>
        <w:t>sfârşitul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în│Diferenţă</w:t>
      </w:r>
      <w:proofErr w:type="spellEnd"/>
      <w:r>
        <w:rPr>
          <w:rFonts w:ascii="Courier New" w:hAnsi="Courier New" w:cs="Courier New"/>
          <w:lang w:val="en-US"/>
        </w:rPr>
        <w:t xml:space="preserve">  │(</w:t>
      </w:r>
      <w:proofErr w:type="spellStart"/>
      <w:r>
        <w:rPr>
          <w:rFonts w:ascii="Courier New" w:hAnsi="Courier New" w:cs="Courier New"/>
          <w:lang w:val="en-US"/>
        </w:rPr>
        <w:t>crescător</w:t>
      </w:r>
      <w:proofErr w:type="spellEnd"/>
      <w:r>
        <w:rPr>
          <w:rFonts w:ascii="Courier New" w:hAnsi="Courier New" w:cs="Courier New"/>
          <w:lang w:val="en-US"/>
        </w:rPr>
        <w:t>/  │</w:t>
      </w:r>
    </w:p>
    <w:p w14:paraId="435952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r>
        <w:rPr>
          <w:rFonts w:ascii="Courier New" w:hAnsi="Courier New" w:cs="Courier New"/>
          <w:lang w:val="en-US"/>
        </w:rPr>
        <w:t>perioadei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de│trimestrul</w:t>
      </w:r>
      <w:proofErr w:type="spellEnd"/>
      <w:r>
        <w:rPr>
          <w:rFonts w:ascii="Courier New" w:hAnsi="Courier New" w:cs="Courier New"/>
          <w:lang w:val="en-US"/>
        </w:rPr>
        <w:t xml:space="preserve"> │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descrescător</w:t>
      </w:r>
      <w:proofErr w:type="spellEnd"/>
      <w:r>
        <w:rPr>
          <w:rFonts w:ascii="Courier New" w:hAnsi="Courier New" w:cs="Courier New"/>
          <w:lang w:val="en-US"/>
        </w:rPr>
        <w:t>)│</w:t>
      </w:r>
      <w:proofErr w:type="gramEnd"/>
    </w:p>
    <w:p w14:paraId="54B12F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r>
        <w:rPr>
          <w:rFonts w:ascii="Courier New" w:hAnsi="Courier New" w:cs="Courier New"/>
          <w:lang w:val="en-US"/>
        </w:rPr>
        <w:t>raportare</w:t>
      </w:r>
      <w:proofErr w:type="spellEnd"/>
      <w:r>
        <w:rPr>
          <w:rFonts w:ascii="Courier New" w:hAnsi="Courier New" w:cs="Courier New"/>
          <w:lang w:val="en-US"/>
        </w:rPr>
        <w:t xml:space="preserve">   │anterior   │           │             │</w:t>
      </w:r>
    </w:p>
    <w:p w14:paraId="2C756E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├────┼────────────┼─────┬──────┼─────┬─────┼─────┬─────┼─────────────┤</w:t>
      </w:r>
    </w:p>
    <w:p w14:paraId="301FA8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│Nr.  │%     │Nr.  │%    │Nr.  │%    │             │</w:t>
      </w:r>
    </w:p>
    <w:p w14:paraId="4984086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69438F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r>
        <w:rPr>
          <w:rFonts w:ascii="Courier New" w:hAnsi="Courier New" w:cs="Courier New"/>
          <w:lang w:val="en-US"/>
        </w:rPr>
        <w:t>Masc</w:t>
      </w:r>
      <w:proofErr w:type="spellEnd"/>
      <w:r>
        <w:rPr>
          <w:rFonts w:ascii="Courier New" w:hAnsi="Courier New" w:cs="Courier New"/>
          <w:lang w:val="en-US"/>
        </w:rPr>
        <w:t>.│Masc./│</w:t>
      </w:r>
      <w:proofErr w:type="spellStart"/>
      <w:r>
        <w:rPr>
          <w:rFonts w:ascii="Courier New" w:hAnsi="Courier New" w:cs="Courier New"/>
          <w:lang w:val="en-US"/>
        </w:rPr>
        <w:t>Masc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spellStart"/>
      <w:r>
        <w:rPr>
          <w:rFonts w:ascii="Courier New" w:hAnsi="Courier New" w:cs="Courier New"/>
          <w:lang w:val="en-US"/>
        </w:rPr>
        <w:t>Masc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spellStart"/>
      <w:r>
        <w:rPr>
          <w:rFonts w:ascii="Courier New" w:hAnsi="Courier New" w:cs="Courier New"/>
          <w:lang w:val="en-US"/>
        </w:rPr>
        <w:t>Masc</w:t>
      </w:r>
      <w:proofErr w:type="spellEnd"/>
      <w:r>
        <w:rPr>
          <w:rFonts w:ascii="Courier New" w:hAnsi="Courier New" w:cs="Courier New"/>
          <w:lang w:val="en-US"/>
        </w:rPr>
        <w:t>.│Masc.│             │</w:t>
      </w:r>
    </w:p>
    <w:p w14:paraId="5FDA207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│/</w:t>
      </w:r>
      <w:proofErr w:type="spellStart"/>
      <w:r>
        <w:rPr>
          <w:rFonts w:ascii="Courier New" w:hAnsi="Courier New" w:cs="Courier New"/>
          <w:lang w:val="en-US"/>
        </w:rPr>
        <w:t>Fem.│Fem</w:t>
      </w:r>
      <w:proofErr w:type="spellEnd"/>
      <w:r>
        <w:rPr>
          <w:rFonts w:ascii="Courier New" w:hAnsi="Courier New" w:cs="Courier New"/>
          <w:lang w:val="en-US"/>
        </w:rPr>
        <w:t>.  │/Fem.│/Fem.│/Fem.│/Fem.│             │</w:t>
      </w:r>
    </w:p>
    <w:p w14:paraId="4E1CA6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3C2FA02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│Nu    │     │     │     │     │             │</w:t>
      </w:r>
    </w:p>
    <w:p w14:paraId="0A200C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   │</w:t>
      </w:r>
      <w:proofErr w:type="spellStart"/>
      <w:r>
        <w:rPr>
          <w:rFonts w:ascii="Courier New" w:hAnsi="Courier New" w:cs="Courier New"/>
          <w:lang w:val="en-US"/>
        </w:rPr>
        <w:t>Locuitori</w:t>
      </w:r>
      <w:proofErr w:type="spellEnd"/>
      <w:r>
        <w:rPr>
          <w:rFonts w:ascii="Courier New" w:hAnsi="Courier New" w:cs="Courier New"/>
          <w:lang w:val="en-US"/>
        </w:rPr>
        <w:t>:  │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│     │     │     │             │</w:t>
      </w:r>
    </w:p>
    <w:p w14:paraId="0A84C3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gramEnd"/>
      <w:r>
        <w:rPr>
          <w:rFonts w:ascii="Courier New" w:hAnsi="Courier New" w:cs="Courier New"/>
          <w:lang w:val="en-US"/>
        </w:rPr>
        <w:t xml:space="preserve">     │     │     │     │             │</w:t>
      </w:r>
    </w:p>
    <w:p w14:paraId="2257B9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1A6FA3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  │      │     │     │     │     │             │</w:t>
      </w:r>
    </w:p>
    <w:p w14:paraId="47DC156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vulnerabile</w:t>
      </w:r>
      <w:proofErr w:type="spellEnd"/>
      <w:r>
        <w:rPr>
          <w:rFonts w:ascii="Courier New" w:hAnsi="Courier New" w:cs="Courier New"/>
          <w:lang w:val="en-US"/>
        </w:rPr>
        <w:t>:│</w:t>
      </w:r>
      <w:proofErr w:type="gramEnd"/>
      <w:r>
        <w:rPr>
          <w:rFonts w:ascii="Courier New" w:hAnsi="Courier New" w:cs="Courier New"/>
          <w:lang w:val="en-US"/>
        </w:rPr>
        <w:t xml:space="preserve">     │      │     │     │     │     │             │</w:t>
      </w:r>
    </w:p>
    <w:p w14:paraId="612E2E1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43AA22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  │      │     │     │     │     │             │</w:t>
      </w:r>
    </w:p>
    <w:p w14:paraId="70FE8B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incluse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│      │     │     │     │     │             │</w:t>
      </w:r>
    </w:p>
    <w:p w14:paraId="7043E6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   │</w:t>
      </w:r>
      <w:proofErr w:type="spellStart"/>
      <w:r>
        <w:rPr>
          <w:rFonts w:ascii="Courier New" w:hAnsi="Courier New" w:cs="Courier New"/>
          <w:lang w:val="en-US"/>
        </w:rPr>
        <w:t>programe</w:t>
      </w:r>
      <w:proofErr w:type="spellEnd"/>
      <w:r>
        <w:rPr>
          <w:rFonts w:ascii="Courier New" w:hAnsi="Courier New" w:cs="Courier New"/>
          <w:lang w:val="en-US"/>
        </w:rPr>
        <w:t xml:space="preserve"> de │     │      │     │     │     │     │             │</w:t>
      </w:r>
    </w:p>
    <w:p w14:paraId="77EA79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  │     │      │     │     │     │     │             │</w:t>
      </w:r>
    </w:p>
    <w:p w14:paraId="7947B2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:    │     │      │     │     │     │     │             │</w:t>
      </w:r>
    </w:p>
    <w:p w14:paraId="4E931E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7CFEAC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 │      │     │     │     │     │             │</w:t>
      </w:r>
    </w:p>
    <w:p w14:paraId="512398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5D9695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     │     │      │     │     │     │     │             │</w:t>
      </w:r>
    </w:p>
    <w:p w14:paraId="74F2D71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2332B4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din│     │      │     │     │     │     │             │</w:t>
      </w:r>
    </w:p>
    <w:p w14:paraId="6B3E75B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│5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 │      │     │     │     │     │             │</w:t>
      </w:r>
    </w:p>
    <w:p w14:paraId="563668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004F6A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     │     │      │     │     │     │     │             │</w:t>
      </w:r>
    </w:p>
    <w:p w14:paraId="01AE82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1EDC3F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 │      │     │     │     │     │             │</w:t>
      </w:r>
    </w:p>
    <w:p w14:paraId="02752C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643905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care │     │      │     │     │     │     │             │</w:t>
      </w:r>
    </w:p>
    <w:p w14:paraId="7A9A9D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│6   │au          │     │      │     │     │     │     │             │</w:t>
      </w:r>
    </w:p>
    <w:p w14:paraId="188684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│      │     │     │     │     │             │</w:t>
      </w:r>
    </w:p>
    <w:p w14:paraId="7B8BCD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3D4F3B0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implementate</w:t>
      </w:r>
      <w:proofErr w:type="spellEnd"/>
      <w:r>
        <w:rPr>
          <w:rFonts w:ascii="Courier New" w:hAnsi="Courier New" w:cs="Courier New"/>
          <w:lang w:val="en-US"/>
        </w:rPr>
        <w:t>│     │      │     │     │     │     │             │</w:t>
      </w:r>
    </w:p>
    <w:p w14:paraId="2398E0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│din PAC     │     │      │     │     │     │     │             │</w:t>
      </w:r>
    </w:p>
    <w:p w14:paraId="3AE7723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├────┼────────────┼─────┼──────┼─────┼─────┼─────┼─────┼─────────────┤</w:t>
      </w:r>
    </w:p>
    <w:p w14:paraId="5C16A5E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din│     │      │     │     │     │     │             │</w:t>
      </w:r>
    </w:p>
    <w:p w14:paraId="6BE6EE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 │      │     │     │     │     │             │</w:t>
      </w:r>
    </w:p>
    <w:p w14:paraId="1565DE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00180B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care │     │      │     │     │     │     │             │</w:t>
      </w:r>
    </w:p>
    <w:p w14:paraId="3570FD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│7   │au          │     │      │     │     │     │     │             │</w:t>
      </w:r>
    </w:p>
    <w:p w14:paraId="4AB4879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│      │     │     │     │     │             │</w:t>
      </w:r>
    </w:p>
    <w:p w14:paraId="0AC38D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│     │      │     │     │     │     │             │</w:t>
      </w:r>
    </w:p>
    <w:p w14:paraId="0B1EA7B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implementate</w:t>
      </w:r>
      <w:proofErr w:type="spellEnd"/>
      <w:r>
        <w:rPr>
          <w:rFonts w:ascii="Courier New" w:hAnsi="Courier New" w:cs="Courier New"/>
          <w:lang w:val="en-US"/>
        </w:rPr>
        <w:t>│     │      │     │     │     │     │             │</w:t>
      </w:r>
    </w:p>
    <w:p w14:paraId="32152C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│din PAC     │     │      │     │     │     │     │             │</w:t>
      </w:r>
    </w:p>
    <w:p w14:paraId="7156A2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└────┴────────────┴─────┴──────┴─────┴─────┴─────┴─────┴─────────────┘</w:t>
      </w:r>
    </w:p>
    <w:p w14:paraId="23A1EB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15E732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182D6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lang w:val="en-US"/>
        </w:rPr>
        <w:t>Distribuţia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categorii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unde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36C9E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91813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0-6 ani:</w:t>
      </w:r>
    </w:p>
    <w:p w14:paraId="1BB1EA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3727D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7-15 ani:</w:t>
      </w:r>
    </w:p>
    <w:p w14:paraId="2A3D8D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65BC7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 16-35 ani:</w:t>
      </w:r>
    </w:p>
    <w:p w14:paraId="59F455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D726F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 36-64 ani:</w:t>
      </w:r>
    </w:p>
    <w:p w14:paraId="7A251C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CD12B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 65, </w:t>
      </w:r>
      <w:proofErr w:type="spellStart"/>
      <w:r>
        <w:rPr>
          <w:rFonts w:ascii="Courier New" w:hAnsi="Courier New" w:cs="Courier New"/>
          <w:lang w:val="en-US"/>
        </w:rPr>
        <w:t>peste</w:t>
      </w:r>
      <w:proofErr w:type="spellEnd"/>
      <w:r>
        <w:rPr>
          <w:rFonts w:ascii="Courier New" w:hAnsi="Courier New" w:cs="Courier New"/>
          <w:lang w:val="en-US"/>
        </w:rPr>
        <w:t xml:space="preserve"> 65 de ani</w:t>
      </w:r>
    </w:p>
    <w:p w14:paraId="7F6F05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12A01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397F3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75333E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┌────┬────────────┬───────────┬──────────┬─────────┬─────────────┐</w:t>
      </w:r>
    </w:p>
    <w:p w14:paraId="6DFAEF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│Total la   │Total     │         │             │</w:t>
      </w:r>
    </w:p>
    <w:p w14:paraId="4EB085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sfârşitul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 │         │Trend        │</w:t>
      </w:r>
    </w:p>
    <w:p w14:paraId="64F6F0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Cat.│</w:t>
      </w:r>
      <w:proofErr w:type="gramEnd"/>
      <w:r>
        <w:rPr>
          <w:rFonts w:ascii="Courier New" w:hAnsi="Courier New" w:cs="Courier New"/>
          <w:lang w:val="en-US"/>
        </w:rPr>
        <w:t xml:space="preserve">            │</w:t>
      </w:r>
      <w:proofErr w:type="spellStart"/>
      <w:r>
        <w:rPr>
          <w:rFonts w:ascii="Courier New" w:hAnsi="Courier New" w:cs="Courier New"/>
          <w:lang w:val="en-US"/>
        </w:rPr>
        <w:t>perioadei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>│(</w:t>
      </w:r>
      <w:proofErr w:type="spellStart"/>
      <w:r>
        <w:rPr>
          <w:rFonts w:ascii="Courier New" w:hAnsi="Courier New" w:cs="Courier New"/>
          <w:lang w:val="en-US"/>
        </w:rPr>
        <w:t>crescător</w:t>
      </w:r>
      <w:proofErr w:type="spellEnd"/>
      <w:r>
        <w:rPr>
          <w:rFonts w:ascii="Courier New" w:hAnsi="Courier New" w:cs="Courier New"/>
          <w:lang w:val="en-US"/>
        </w:rPr>
        <w:t>/  │</w:t>
      </w:r>
    </w:p>
    <w:p w14:paraId="7067FA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│de         │</w:t>
      </w:r>
      <w:proofErr w:type="spellStart"/>
      <w:r>
        <w:rPr>
          <w:rFonts w:ascii="Courier New" w:hAnsi="Courier New" w:cs="Courier New"/>
          <w:lang w:val="en-US"/>
        </w:rPr>
        <w:t>trimestrul</w:t>
      </w:r>
      <w:proofErr w:type="spellEnd"/>
      <w:r>
        <w:rPr>
          <w:rFonts w:ascii="Courier New" w:hAnsi="Courier New" w:cs="Courier New"/>
          <w:lang w:val="en-US"/>
        </w:rPr>
        <w:t>│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descrescător</w:t>
      </w:r>
      <w:proofErr w:type="spellEnd"/>
      <w:r>
        <w:rPr>
          <w:rFonts w:ascii="Courier New" w:hAnsi="Courier New" w:cs="Courier New"/>
          <w:lang w:val="en-US"/>
        </w:rPr>
        <w:t>)│</w:t>
      </w:r>
      <w:proofErr w:type="gramEnd"/>
    </w:p>
    <w:p w14:paraId="600DAD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raportare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>anterior  │         │             │</w:t>
      </w:r>
    </w:p>
    <w:p w14:paraId="07C9645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├────┼────────────┼────┬──────┼─────┬────┼────┬────┼─────────────┤</w:t>
      </w:r>
    </w:p>
    <w:p w14:paraId="541AC8A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│Nr. │%     │Nr.  │%   │Nr. │%   │             │</w:t>
      </w:r>
    </w:p>
    <w:p w14:paraId="228F81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76627B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1),│(1),  │(1), │(1),│(1),│(1),│             │</w:t>
      </w:r>
    </w:p>
    <w:p w14:paraId="3B1904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2),│(2),  │(2), │(2),│(2),│(2),│             │</w:t>
      </w:r>
    </w:p>
    <w:p w14:paraId="49DF2E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3),│(3),  │(3), │(3),│(3),│(3),│             │</w:t>
      </w:r>
    </w:p>
    <w:p w14:paraId="11F856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4),│(4),  │(4), │(4),│(4),│(4),│             │</w:t>
      </w:r>
    </w:p>
    <w:p w14:paraId="7F2657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5),│(5),  │(5), │(5),│(5),│(5),│             │</w:t>
      </w:r>
    </w:p>
    <w:p w14:paraId="7D042E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6) │(6)   │(6)  │(6) │(6) │(6) │             │</w:t>
      </w:r>
    </w:p>
    <w:p w14:paraId="24800B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5F4BC6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│Nu    │     │    │    │    │             │</w:t>
      </w:r>
    </w:p>
    <w:p w14:paraId="791B7A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   │</w:t>
      </w:r>
      <w:proofErr w:type="spellStart"/>
      <w:r>
        <w:rPr>
          <w:rFonts w:ascii="Courier New" w:hAnsi="Courier New" w:cs="Courier New"/>
          <w:lang w:val="en-US"/>
        </w:rPr>
        <w:t>Locuitori</w:t>
      </w:r>
      <w:proofErr w:type="spellEnd"/>
      <w:r>
        <w:rPr>
          <w:rFonts w:ascii="Courier New" w:hAnsi="Courier New" w:cs="Courier New"/>
          <w:lang w:val="en-US"/>
        </w:rPr>
        <w:t>:  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│    │    │    │             │</w:t>
      </w:r>
    </w:p>
    <w:p w14:paraId="2E3057C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gramEnd"/>
      <w:r>
        <w:rPr>
          <w:rFonts w:ascii="Courier New" w:hAnsi="Courier New" w:cs="Courier New"/>
          <w:lang w:val="en-US"/>
        </w:rPr>
        <w:t xml:space="preserve">     │    │    │    │             │</w:t>
      </w:r>
    </w:p>
    <w:p w14:paraId="0FA566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576204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 │      │     │    │    │    │             │</w:t>
      </w:r>
    </w:p>
    <w:p w14:paraId="665A08E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vulnerabile</w:t>
      </w:r>
      <w:proofErr w:type="spellEnd"/>
      <w:r>
        <w:rPr>
          <w:rFonts w:ascii="Courier New" w:hAnsi="Courier New" w:cs="Courier New"/>
          <w:lang w:val="en-US"/>
        </w:rPr>
        <w:t>:│</w:t>
      </w:r>
      <w:proofErr w:type="gramEnd"/>
      <w:r>
        <w:rPr>
          <w:rFonts w:ascii="Courier New" w:hAnsi="Courier New" w:cs="Courier New"/>
          <w:lang w:val="en-US"/>
        </w:rPr>
        <w:t xml:space="preserve">    │      │     │    │    │    │             │</w:t>
      </w:r>
    </w:p>
    <w:p w14:paraId="271599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02ADE9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 │      │     │    │    │    │             │</w:t>
      </w:r>
    </w:p>
    <w:p w14:paraId="64E9DA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incluse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│      │     │    │    │    │             │</w:t>
      </w:r>
    </w:p>
    <w:p w14:paraId="7A6C6B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   │</w:t>
      </w:r>
      <w:proofErr w:type="spellStart"/>
      <w:r>
        <w:rPr>
          <w:rFonts w:ascii="Courier New" w:hAnsi="Courier New" w:cs="Courier New"/>
          <w:lang w:val="en-US"/>
        </w:rPr>
        <w:t>programe</w:t>
      </w:r>
      <w:proofErr w:type="spellEnd"/>
      <w:r>
        <w:rPr>
          <w:rFonts w:ascii="Courier New" w:hAnsi="Courier New" w:cs="Courier New"/>
          <w:lang w:val="en-US"/>
        </w:rPr>
        <w:t xml:space="preserve"> de │    │      │     │    │    │    │             │</w:t>
      </w:r>
    </w:p>
    <w:p w14:paraId="2C6017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  │    │      │     │    │    │    │             │</w:t>
      </w:r>
    </w:p>
    <w:p w14:paraId="7D61D5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:    │    │      │     │    │    │    │             │</w:t>
      </w:r>
    </w:p>
    <w:p w14:paraId="2D3EA5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5754BB7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│      │     │    │    │    │             │</w:t>
      </w:r>
    </w:p>
    <w:p w14:paraId="68A9B7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51EEA4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│de VMI      │    │      │     │    │    │    │             │</w:t>
      </w:r>
    </w:p>
    <w:p w14:paraId="4B2D26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1E28CB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din│    │      │     │    │    │    │             │</w:t>
      </w:r>
    </w:p>
    <w:p w14:paraId="1E0D9F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│5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│      │     │    │    │    │             │</w:t>
      </w:r>
    </w:p>
    <w:p w14:paraId="0BBEE5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35719B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     │    │      │     │    │    │    │             │</w:t>
      </w:r>
    </w:p>
    <w:p w14:paraId="627A21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025608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│      │     │    │    │    │             │</w:t>
      </w:r>
    </w:p>
    <w:p w14:paraId="399470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0EB1C0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care │    │      │     │    │    │    │             │</w:t>
      </w:r>
    </w:p>
    <w:p w14:paraId="542A7B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│6   │au          │    │      │     │    │    │    │             │</w:t>
      </w:r>
    </w:p>
    <w:p w14:paraId="7CC8F7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│      │     │    │    │    │             │</w:t>
      </w:r>
    </w:p>
    <w:p w14:paraId="44BBF7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7A02D6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implementate</w:t>
      </w:r>
      <w:proofErr w:type="spellEnd"/>
      <w:r>
        <w:rPr>
          <w:rFonts w:ascii="Courier New" w:hAnsi="Courier New" w:cs="Courier New"/>
          <w:lang w:val="en-US"/>
        </w:rPr>
        <w:t>│    │      │     │    │    │    │             │</w:t>
      </w:r>
    </w:p>
    <w:p w14:paraId="59F12E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│din PAC     │    │      │     │    │    │    │             │</w:t>
      </w:r>
    </w:p>
    <w:p w14:paraId="149714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├────┼────────────┼────┼──────┼─────┼────┼────┼────┼─────────────┤</w:t>
      </w:r>
    </w:p>
    <w:p w14:paraId="02EC2B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din│    │      │     │    │    │    │             │</w:t>
      </w:r>
    </w:p>
    <w:p w14:paraId="395DF93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    │      │     │    │    │    │             │</w:t>
      </w:r>
    </w:p>
    <w:p w14:paraId="652D9B5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21ACBD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VMI care │    │      │     │    │    │    │             │</w:t>
      </w:r>
    </w:p>
    <w:p w14:paraId="7AF97A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│7   │au          │    │      │     │    │    │    │             │</w:t>
      </w:r>
    </w:p>
    <w:p w14:paraId="4FDB4A9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│      │     │    │    │    │             │</w:t>
      </w:r>
    </w:p>
    <w:p w14:paraId="2ACA7C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│    │      │     │    │    │    │             │</w:t>
      </w:r>
    </w:p>
    <w:p w14:paraId="35087A3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implementate</w:t>
      </w:r>
      <w:proofErr w:type="spellEnd"/>
      <w:r>
        <w:rPr>
          <w:rFonts w:ascii="Courier New" w:hAnsi="Courier New" w:cs="Courier New"/>
          <w:lang w:val="en-US"/>
        </w:rPr>
        <w:t>│    │      │     │    │    │    │             │</w:t>
      </w:r>
    </w:p>
    <w:p w14:paraId="214673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│din PAC     │    │      │     │    │    │    │             │</w:t>
      </w:r>
    </w:p>
    <w:p w14:paraId="26BEE4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└────┴────────────┴────┴──────┴─────┴────┴────┴────┴─────────────┘</w:t>
      </w:r>
    </w:p>
    <w:p w14:paraId="045FC5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69280A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037062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lang w:val="en-US"/>
        </w:rPr>
        <w:t>Distribuţia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categorii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vulnerabile</w:t>
      </w:r>
      <w:proofErr w:type="spellEnd"/>
    </w:p>
    <w:p w14:paraId="19F2DB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14C9A0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62C37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┌────┬───────────────┬─────┬────────────────────────────────────────────┐</w:t>
      </w:r>
    </w:p>
    <w:p w14:paraId="3950F9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│La   │                                            │</w:t>
      </w:r>
    </w:p>
    <w:p w14:paraId="727CCC1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</w:t>
      </w:r>
      <w:proofErr w:type="spellStart"/>
      <w:r>
        <w:rPr>
          <w:rFonts w:ascii="Courier New" w:hAnsi="Courier New" w:cs="Courier New"/>
          <w:lang w:val="en-US"/>
        </w:rPr>
        <w:t>nivel│Persoane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VMI     │</w:t>
      </w:r>
    </w:p>
    <w:p w14:paraId="38AF83B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│de   │                                            │</w:t>
      </w:r>
    </w:p>
    <w:p w14:paraId="405D2E8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</w:t>
      </w:r>
      <w:proofErr w:type="gramStart"/>
      <w:r>
        <w:rPr>
          <w:rFonts w:ascii="Courier New" w:hAnsi="Courier New" w:cs="Courier New"/>
          <w:lang w:val="en-US"/>
        </w:rPr>
        <w:t>UAT  │</w:t>
      </w:r>
      <w:proofErr w:type="gramEnd"/>
      <w:r>
        <w:rPr>
          <w:rFonts w:ascii="Courier New" w:hAnsi="Courier New" w:cs="Courier New"/>
          <w:lang w:val="en-US"/>
        </w:rPr>
        <w:t xml:space="preserve">                                            │</w:t>
      </w:r>
    </w:p>
    <w:p w14:paraId="51CF584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├────┼───────────────┼─────┼─────────┬──────────┬─────────┬─────────────┤</w:t>
      </w:r>
    </w:p>
    <w:p w14:paraId="1A7A3DB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     │Total la │Total     │         │             │</w:t>
      </w:r>
    </w:p>
    <w:p w14:paraId="5E9F3A0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     │</w:t>
      </w:r>
      <w:proofErr w:type="spellStart"/>
      <w:r>
        <w:rPr>
          <w:rFonts w:ascii="Courier New" w:hAnsi="Courier New" w:cs="Courier New"/>
          <w:lang w:val="en-US"/>
        </w:rPr>
        <w:t>sfârşitul│</w:t>
      </w:r>
      <w:proofErr w:type="gram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│Trend        │</w:t>
      </w:r>
    </w:p>
    <w:p w14:paraId="1D80F0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Cat.│</w:t>
      </w:r>
      <w:proofErr w:type="gramEnd"/>
      <w:r>
        <w:rPr>
          <w:rFonts w:ascii="Courier New" w:hAnsi="Courier New" w:cs="Courier New"/>
          <w:lang w:val="en-US"/>
        </w:rPr>
        <w:t xml:space="preserve">               │</w:t>
      </w:r>
      <w:proofErr w:type="spellStart"/>
      <w:r>
        <w:rPr>
          <w:rFonts w:ascii="Courier New" w:hAnsi="Courier New" w:cs="Courier New"/>
          <w:lang w:val="en-US"/>
        </w:rPr>
        <w:t>Total│perioadei│în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>│(</w:t>
      </w:r>
      <w:proofErr w:type="spellStart"/>
      <w:r>
        <w:rPr>
          <w:rFonts w:ascii="Courier New" w:hAnsi="Courier New" w:cs="Courier New"/>
          <w:lang w:val="en-US"/>
        </w:rPr>
        <w:t>crescător</w:t>
      </w:r>
      <w:proofErr w:type="spellEnd"/>
      <w:r>
        <w:rPr>
          <w:rFonts w:ascii="Courier New" w:hAnsi="Courier New" w:cs="Courier New"/>
          <w:lang w:val="en-US"/>
        </w:rPr>
        <w:t>/  │</w:t>
      </w:r>
    </w:p>
    <w:p w14:paraId="769C607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     │de       │</w:t>
      </w:r>
      <w:proofErr w:type="spellStart"/>
      <w:r>
        <w:rPr>
          <w:rFonts w:ascii="Courier New" w:hAnsi="Courier New" w:cs="Courier New"/>
          <w:lang w:val="en-US"/>
        </w:rPr>
        <w:t>trimestrul</w:t>
      </w:r>
      <w:proofErr w:type="spellEnd"/>
      <w:r>
        <w:rPr>
          <w:rFonts w:ascii="Courier New" w:hAnsi="Courier New" w:cs="Courier New"/>
          <w:lang w:val="en-US"/>
        </w:rPr>
        <w:t>│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descrescător</w:t>
      </w:r>
      <w:proofErr w:type="spellEnd"/>
      <w:r>
        <w:rPr>
          <w:rFonts w:ascii="Courier New" w:hAnsi="Courier New" w:cs="Courier New"/>
          <w:lang w:val="en-US"/>
        </w:rPr>
        <w:t>)│</w:t>
      </w:r>
      <w:proofErr w:type="gramEnd"/>
    </w:p>
    <w:p w14:paraId="682EEC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               │     │</w:t>
      </w:r>
      <w:proofErr w:type="spellStart"/>
      <w:r>
        <w:rPr>
          <w:rFonts w:ascii="Courier New" w:hAnsi="Courier New" w:cs="Courier New"/>
          <w:lang w:val="en-US"/>
        </w:rPr>
        <w:t>raportare│</w:t>
      </w:r>
      <w:proofErr w:type="gramStart"/>
      <w:r>
        <w:rPr>
          <w:rFonts w:ascii="Courier New" w:hAnsi="Courier New" w:cs="Courier New"/>
          <w:lang w:val="en-US"/>
        </w:rPr>
        <w:t>anterior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             │</w:t>
      </w:r>
    </w:p>
    <w:p w14:paraId="6B3ADB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├────┼───────────────┼───┬─┼────┬────┼────┬─────┼───┬─────┼─────────────┤</w:t>
      </w:r>
    </w:p>
    <w:p w14:paraId="4C1111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 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%│Nr. │%   │Nr. │%    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    │             │</w:t>
      </w:r>
    </w:p>
    <w:p w14:paraId="45E152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70381A5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   │   │ │    │    │    │     │   │     │             │</w:t>
      </w:r>
    </w:p>
    <w:p w14:paraId="3356F17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cu   │   │ │    │    │    │     │   │     │             │</w:t>
      </w:r>
    </w:p>
    <w:p w14:paraId="297B34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   │grad de        │   │ │    │    │    │     │   │     │             │</w:t>
      </w:r>
    </w:p>
    <w:p w14:paraId="76A0E3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autonomie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153572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scăzut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│    │    │     │   │     │             │</w:t>
      </w:r>
    </w:p>
    <w:p w14:paraId="3E6BF8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4F34D9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cu    │   │ │    │    │    │     │   │     │             │</w:t>
      </w:r>
    </w:p>
    <w:p w14:paraId="398C5F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dizabilităţi</w:t>
      </w:r>
      <w:proofErr w:type="spellEnd"/>
      <w:r>
        <w:rPr>
          <w:rFonts w:ascii="Courier New" w:hAnsi="Courier New" w:cs="Courier New"/>
          <w:lang w:val="en-US"/>
        </w:rPr>
        <w:t>:  │   │ │    │    │    │     │   │     │             │</w:t>
      </w:r>
    </w:p>
    <w:p w14:paraId="592A56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484CBF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│- care sunt    │   │ │    │    │    │     │   │     │             │</w:t>
      </w:r>
    </w:p>
    <w:p w14:paraId="434C63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   │</w:t>
      </w:r>
      <w:proofErr w:type="spellStart"/>
      <w:r>
        <w:rPr>
          <w:rFonts w:ascii="Courier New" w:hAnsi="Courier New" w:cs="Courier New"/>
          <w:lang w:val="en-US"/>
        </w:rPr>
        <w:t>încadrate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   │ │    │    │    │     │   │     │             │</w:t>
      </w:r>
    </w:p>
    <w:p w14:paraId="649F4B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│grad de        │   │ │    │    │    │     │   │     │             │</w:t>
      </w:r>
    </w:p>
    <w:p w14:paraId="4E0E4B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│handicap       │   │ │    │    │    │     │   │     │             │</w:t>
      </w:r>
    </w:p>
    <w:p w14:paraId="157410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20A7CB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│- care nu sunt │   │ │    │    │    │     │   │     │             │</w:t>
      </w:r>
    </w:p>
    <w:p w14:paraId="6029FD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   │</w:t>
      </w:r>
      <w:proofErr w:type="spellStart"/>
      <w:r>
        <w:rPr>
          <w:rFonts w:ascii="Courier New" w:hAnsi="Courier New" w:cs="Courier New"/>
          <w:lang w:val="en-US"/>
        </w:rPr>
        <w:t>încadrate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   │ │    │    │    │     │   │     │             │</w:t>
      </w:r>
    </w:p>
    <w:p w14:paraId="45F778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│grad de        │   │ │    │    │    │     │   │     │             │</w:t>
      </w:r>
    </w:p>
    <w:p w14:paraId="41D790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│handicap       │   │ │    │    │    │     │   │     │             │</w:t>
      </w:r>
    </w:p>
    <w:p w14:paraId="05C05D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3FCD4E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cu    │   │ │    │    │    │     │   │     │             │</w:t>
      </w:r>
    </w:p>
    <w:p w14:paraId="4241DE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tulburări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73F453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│5   │</w:t>
      </w:r>
      <w:proofErr w:type="spellStart"/>
      <w:r>
        <w:rPr>
          <w:rFonts w:ascii="Courier New" w:hAnsi="Courier New" w:cs="Courier New"/>
          <w:lang w:val="en-US"/>
        </w:rPr>
        <w:t>psihice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│    │    │     │   │     │             │</w:t>
      </w:r>
    </w:p>
    <w:p w14:paraId="7F349E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│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exceptând</w:t>
      </w:r>
      <w:proofErr w:type="spellEnd"/>
      <w:r>
        <w:rPr>
          <w:rFonts w:ascii="Courier New" w:hAnsi="Courier New" w:cs="Courier New"/>
          <w:lang w:val="en-US"/>
        </w:rPr>
        <w:t xml:space="preserve">     │   │ │    │    │    │     │   │     │             │</w:t>
      </w:r>
    </w:p>
    <w:p w14:paraId="20A44F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adicţiile</w:t>
      </w:r>
      <w:proofErr w:type="spellEnd"/>
      <w:r>
        <w:rPr>
          <w:rFonts w:ascii="Courier New" w:hAnsi="Courier New" w:cs="Courier New"/>
          <w:lang w:val="en-US"/>
        </w:rPr>
        <w:t xml:space="preserve">)   </w:t>
      </w:r>
      <w:proofErr w:type="gramEnd"/>
      <w:r>
        <w:rPr>
          <w:rFonts w:ascii="Courier New" w:hAnsi="Courier New" w:cs="Courier New"/>
          <w:lang w:val="en-US"/>
        </w:rPr>
        <w:t xml:space="preserve">  │   │ │    │    │    │     │   │     │             │</w:t>
      </w:r>
    </w:p>
    <w:p w14:paraId="5A7D77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1A562F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│-              │   │ │    │    │    │     │   │     │             │</w:t>
      </w:r>
    </w:p>
    <w:p w14:paraId="777642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│6   │Diagnosticate, │   │ │    │    │    │     │   │     │             │</w:t>
      </w:r>
    </w:p>
    <w:p w14:paraId="0EEC361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│din care:      │   │ │    │    │    │     │   │     │             │</w:t>
      </w:r>
    </w:p>
    <w:p w14:paraId="16E4D9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473B50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│- diagnosticate│   │ │    │    │    │     │   │     │             │</w:t>
      </w:r>
    </w:p>
    <w:p w14:paraId="45F4AB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│sub </w:t>
      </w:r>
      <w:proofErr w:type="spellStart"/>
      <w:proofErr w:type="gramStart"/>
      <w:r>
        <w:rPr>
          <w:rFonts w:ascii="Courier New" w:hAnsi="Courier New" w:cs="Courier New"/>
          <w:lang w:val="en-US"/>
        </w:rPr>
        <w:t>tratament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5655E5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│7   │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   │ │    │    │    │     │   │     │             │</w:t>
      </w:r>
    </w:p>
    <w:p w14:paraId="385E01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supravegherea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0966BA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medic     │   │ │    │    │    │     │   │     │             │</w:t>
      </w:r>
    </w:p>
    <w:p w14:paraId="451374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│specialist     │   │ │    │    │    │     │   │     │             │</w:t>
      </w:r>
    </w:p>
    <w:p w14:paraId="165BF40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0AE88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│8   │- diagnosticate│   │ │    │    │    │     │   │     │             │</w:t>
      </w:r>
    </w:p>
    <w:p w14:paraId="22B8EC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tratament</w:t>
      </w:r>
      <w:proofErr w:type="spellEnd"/>
      <w:r>
        <w:rPr>
          <w:rFonts w:ascii="Courier New" w:hAnsi="Courier New" w:cs="Courier New"/>
          <w:lang w:val="en-US"/>
        </w:rPr>
        <w:t xml:space="preserve"> │   │ │    │    │    │     │   │     │             │</w:t>
      </w:r>
    </w:p>
    <w:p w14:paraId="2B599A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279A2F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│9   │-              │   │ │    │    │    │     │   │     │             │</w:t>
      </w:r>
    </w:p>
    <w:p w14:paraId="61155A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Nediagnosticate</w:t>
      </w:r>
      <w:proofErr w:type="spellEnd"/>
      <w:r>
        <w:rPr>
          <w:rFonts w:ascii="Courier New" w:hAnsi="Courier New" w:cs="Courier New"/>
          <w:lang w:val="en-US"/>
        </w:rPr>
        <w:t>│   │ │    │    │    │     │   │     │             │</w:t>
      </w:r>
    </w:p>
    <w:p w14:paraId="0B378C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D1137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489400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10  │</w:t>
      </w:r>
      <w:proofErr w:type="spellStart"/>
      <w:proofErr w:type="gramEnd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   │   │ │    │    │    │     │   │     │             │</w:t>
      </w:r>
    </w:p>
    <w:p w14:paraId="70E84E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adicţie</w:t>
      </w:r>
      <w:proofErr w:type="spellEnd"/>
      <w:r>
        <w:rPr>
          <w:rFonts w:ascii="Courier New" w:hAnsi="Courier New" w:cs="Courier New"/>
          <w:lang w:val="en-US"/>
        </w:rPr>
        <w:t>, din   │   │ │    │    │    │     │   │     │             │</w:t>
      </w:r>
    </w:p>
    <w:p w14:paraId="1B1063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│care:          │   │ │    │    │    │     │   │     │             │</w:t>
      </w:r>
    </w:p>
    <w:p w14:paraId="5EB768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3D1E2D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11  │</w:t>
      </w:r>
      <w:proofErr w:type="gramEnd"/>
      <w:r>
        <w:rPr>
          <w:rFonts w:ascii="Courier New" w:hAnsi="Courier New" w:cs="Courier New"/>
          <w:lang w:val="en-US"/>
        </w:rPr>
        <w:t xml:space="preserve">- </w:t>
      </w:r>
      <w:proofErr w:type="spellStart"/>
      <w:r>
        <w:rPr>
          <w:rFonts w:ascii="Courier New" w:hAnsi="Courier New" w:cs="Courier New"/>
          <w:lang w:val="en-US"/>
        </w:rPr>
        <w:t>alcool</w:t>
      </w:r>
      <w:proofErr w:type="spellEnd"/>
      <w:r>
        <w:rPr>
          <w:rFonts w:ascii="Courier New" w:hAnsi="Courier New" w:cs="Courier New"/>
          <w:lang w:val="en-US"/>
        </w:rPr>
        <w:t xml:space="preserve">       │   │ │    │    │    │     │   │     │             │</w:t>
      </w:r>
    </w:p>
    <w:p w14:paraId="49C1B5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2769F3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12  │</w:t>
      </w:r>
      <w:proofErr w:type="gramEnd"/>
      <w:r>
        <w:rPr>
          <w:rFonts w:ascii="Courier New" w:hAnsi="Courier New" w:cs="Courier New"/>
          <w:lang w:val="en-US"/>
        </w:rPr>
        <w:t xml:space="preserve">- </w:t>
      </w:r>
      <w:proofErr w:type="spellStart"/>
      <w:r>
        <w:rPr>
          <w:rFonts w:ascii="Courier New" w:hAnsi="Courier New" w:cs="Courier New"/>
          <w:lang w:val="en-US"/>
        </w:rPr>
        <w:t>droguri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26C2068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7C8240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13  │</w:t>
      </w:r>
      <w:proofErr w:type="gramEnd"/>
      <w:r>
        <w:rPr>
          <w:rFonts w:ascii="Courier New" w:hAnsi="Courier New" w:cs="Courier New"/>
          <w:lang w:val="en-US"/>
        </w:rPr>
        <w:t xml:space="preserve">- </w:t>
      </w:r>
      <w:proofErr w:type="spellStart"/>
      <w:r>
        <w:rPr>
          <w:rFonts w:ascii="Courier New" w:hAnsi="Courier New" w:cs="Courier New"/>
          <w:lang w:val="en-US"/>
        </w:rPr>
        <w:t>jocuri</w:t>
      </w:r>
      <w:proofErr w:type="spellEnd"/>
      <w:r>
        <w:rPr>
          <w:rFonts w:ascii="Courier New" w:hAnsi="Courier New" w:cs="Courier New"/>
          <w:lang w:val="en-US"/>
        </w:rPr>
        <w:t xml:space="preserve"> de    │   │ │    │    │    │     │   │     │             │</w:t>
      </w:r>
    </w:p>
    <w:p w14:paraId="2BF793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noroc</w:t>
      </w:r>
      <w:proofErr w:type="spellEnd"/>
      <w:r>
        <w:rPr>
          <w:rFonts w:ascii="Courier New" w:hAnsi="Courier New" w:cs="Courier New"/>
          <w:lang w:val="en-US"/>
        </w:rPr>
        <w:t xml:space="preserve">          │   │ │    │    │    │     │   │     │             │</w:t>
      </w:r>
    </w:p>
    <w:p w14:paraId="53EBE6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1BE618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14  │</w:t>
      </w:r>
      <w:proofErr w:type="gramEnd"/>
      <w:r>
        <w:rPr>
          <w:rFonts w:ascii="Courier New" w:hAnsi="Courier New" w:cs="Courier New"/>
          <w:lang w:val="en-US"/>
        </w:rPr>
        <w:t xml:space="preserve">- </w:t>
      </w:r>
      <w:proofErr w:type="spellStart"/>
      <w:r>
        <w:rPr>
          <w:rFonts w:ascii="Courier New" w:hAnsi="Courier New" w:cs="Courier New"/>
          <w:lang w:val="en-US"/>
        </w:rPr>
        <w:t>altele</w:t>
      </w:r>
      <w:proofErr w:type="spellEnd"/>
      <w:r>
        <w:rPr>
          <w:rFonts w:ascii="Courier New" w:hAnsi="Courier New" w:cs="Courier New"/>
          <w:lang w:val="en-US"/>
        </w:rPr>
        <w:t xml:space="preserve">       │   │ │    │    │    │     │   │     │             │</w:t>
      </w:r>
    </w:p>
    <w:p w14:paraId="654CAF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4A045C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15  │</w:t>
      </w:r>
      <w:proofErr w:type="spellStart"/>
      <w:proofErr w:type="gramEnd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 │   │ │    │    │    │     │   │     │             │</w:t>
      </w:r>
    </w:p>
    <w:p w14:paraId="245F52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│    │    │     │   │     │             │</w:t>
      </w:r>
    </w:p>
    <w:p w14:paraId="77F985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3A7F99F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>│   │ │    │    │    │     │   │     │             │</w:t>
      </w:r>
    </w:p>
    <w:p w14:paraId="4C4228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16  │</w:t>
      </w:r>
      <w:proofErr w:type="spellStart"/>
      <w:proofErr w:type="gramEnd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de        │   │ │    │    │    │     │   │     │             │</w:t>
      </w:r>
    </w:p>
    <w:p w14:paraId="210E9D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separare</w:t>
      </w:r>
      <w:proofErr w:type="spellEnd"/>
      <w:r>
        <w:rPr>
          <w:rFonts w:ascii="Courier New" w:hAnsi="Courier New" w:cs="Courier New"/>
          <w:lang w:val="en-US"/>
        </w:rPr>
        <w:t xml:space="preserve"> de    │   │ │    │    │    │     │   │     │             │</w:t>
      </w:r>
    </w:p>
    <w:p w14:paraId="48A9F7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părinţi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│    │    │     │   │     │             │</w:t>
      </w:r>
    </w:p>
    <w:p w14:paraId="3B9ABF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3AAA07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plasaţi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27FBFAF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08D83F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17  │</w:t>
      </w:r>
      <w:proofErr w:type="spellStart"/>
      <w:proofErr w:type="gramEnd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de    │   │ │    │    │    │     │   │     │             │</w:t>
      </w:r>
    </w:p>
    <w:p w14:paraId="6B008D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   │ │    │    │    │     │   │     │             │</w:t>
      </w:r>
    </w:p>
    <w:p w14:paraId="0F478A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   │   │ │    │    │    │     │   │     │             │</w:t>
      </w:r>
    </w:p>
    <w:p w14:paraId="46A49E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raportare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345ED8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35A467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Victime</w:t>
      </w:r>
      <w:proofErr w:type="spellEnd"/>
      <w:r>
        <w:rPr>
          <w:rFonts w:ascii="Courier New" w:hAnsi="Courier New" w:cs="Courier New"/>
          <w:lang w:val="en-US"/>
        </w:rPr>
        <w:t xml:space="preserve"> ale    │   │ │    │    │    │     │   │     │             │</w:t>
      </w:r>
    </w:p>
    <w:p w14:paraId="7F27C5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18  │</w:t>
      </w:r>
      <w:proofErr w:type="spellStart"/>
      <w:proofErr w:type="gramEnd"/>
      <w:r>
        <w:rPr>
          <w:rFonts w:ascii="Courier New" w:hAnsi="Courier New" w:cs="Courier New"/>
          <w:lang w:val="en-US"/>
        </w:rPr>
        <w:t>violenţei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33E20C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     │   │ │    │    │    │     │   │     │             │</w:t>
      </w:r>
    </w:p>
    <w:p w14:paraId="01FD52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E5156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19  │</w:t>
      </w:r>
      <w:proofErr w:type="gramEnd"/>
      <w:r>
        <w:rPr>
          <w:rFonts w:ascii="Courier New" w:hAnsi="Courier New" w:cs="Courier New"/>
          <w:lang w:val="en-US"/>
        </w:rPr>
        <w:t xml:space="preserve">Mame </w:t>
      </w:r>
      <w:proofErr w:type="spellStart"/>
      <w:r>
        <w:rPr>
          <w:rFonts w:ascii="Courier New" w:hAnsi="Courier New" w:cs="Courier New"/>
          <w:lang w:val="en-US"/>
        </w:rPr>
        <w:t>minore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417CD4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CE9F4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20  │</w:t>
      </w:r>
      <w:proofErr w:type="spellStart"/>
      <w:proofErr w:type="gramEnd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care au  │   │ │    │    │    │     │   │     │             │</w:t>
      </w:r>
    </w:p>
    <w:p w14:paraId="6667F49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mame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minore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3D1EE95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65EAC0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79E48E7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de        │   │ │    │    │    │     │   │     │             │</w:t>
      </w:r>
    </w:p>
    <w:p w14:paraId="503AD4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21  │</w:t>
      </w:r>
      <w:proofErr w:type="spellStart"/>
      <w:proofErr w:type="gramEnd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>/care│   │ │    │    │    │     │   │     │             │</w:t>
      </w:r>
    </w:p>
    <w:p w14:paraId="7BFEFD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│au </w:t>
      </w:r>
      <w:proofErr w:type="spellStart"/>
      <w:r>
        <w:rPr>
          <w:rFonts w:ascii="Courier New" w:hAnsi="Courier New" w:cs="Courier New"/>
          <w:lang w:val="en-US"/>
        </w:rPr>
        <w:t>obţinut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>│   │ │    │    │    │     │   │     │             │</w:t>
      </w:r>
    </w:p>
    <w:p w14:paraId="0048026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proofErr w:type="gram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659139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0F636E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   │   │ │    │    │    │     │   │     │             │</w:t>
      </w:r>
    </w:p>
    <w:p w14:paraId="7493047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22  │</w:t>
      </w:r>
      <w:proofErr w:type="spellStart"/>
      <w:proofErr w:type="gramEnd"/>
      <w:r>
        <w:rPr>
          <w:rFonts w:ascii="Courier New" w:hAnsi="Courier New" w:cs="Courier New"/>
          <w:lang w:val="en-US"/>
        </w:rPr>
        <w:t>neînregistrate</w:t>
      </w:r>
      <w:proofErr w:type="spellEnd"/>
      <w:r>
        <w:rPr>
          <w:rFonts w:ascii="Courier New" w:hAnsi="Courier New" w:cs="Courier New"/>
          <w:lang w:val="en-US"/>
        </w:rPr>
        <w:t xml:space="preserve"> │   │ │    │    │    │     │   │     │             │</w:t>
      </w:r>
    </w:p>
    <w:p w14:paraId="471FD6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│la medic de    │   │ │    │    │    │     │   │     │             │</w:t>
      </w:r>
    </w:p>
    <w:p w14:paraId="2B7B65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:       │   │ │    │    │    │     │   │     │             │</w:t>
      </w:r>
    </w:p>
    <w:p w14:paraId="37E6DBE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2E8FF0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631CBDE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sărăcie</w:t>
      </w:r>
      <w:proofErr w:type="spellEnd"/>
      <w:r>
        <w:rPr>
          <w:rFonts w:ascii="Courier New" w:hAnsi="Courier New" w:cs="Courier New"/>
          <w:lang w:val="en-US"/>
        </w:rPr>
        <w:t>│   │ │    │    │    │     │   │     │             │</w:t>
      </w:r>
    </w:p>
    <w:p w14:paraId="60AD1B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23  │</w:t>
      </w:r>
      <w:proofErr w:type="spellStart"/>
      <w:proofErr w:type="gramEnd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            │   │ │    │    │    │     │   │     │             │</w:t>
      </w:r>
    </w:p>
    <w:p w14:paraId="6C01473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marginalizare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│    │    │     │   │     │             │</w:t>
      </w:r>
    </w:p>
    <w:p w14:paraId="0816BC9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:       │   │ │    │    │    │     │   │     │             │</w:t>
      </w:r>
    </w:p>
    <w:p w14:paraId="6B4CAC3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├────┼───────────────┼───┼─┼────┼────┼────┼─────┼───┼─────┼─────────────┤</w:t>
      </w:r>
    </w:p>
    <w:p w14:paraId="777793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24  │</w:t>
      </w:r>
      <w:proofErr w:type="gramEnd"/>
      <w:r>
        <w:rPr>
          <w:rFonts w:ascii="Courier New" w:hAnsi="Courier New" w:cs="Courier New"/>
          <w:lang w:val="en-US"/>
        </w:rPr>
        <w:t xml:space="preserve">Alte </w:t>
      </w:r>
      <w:proofErr w:type="spellStart"/>
      <w:r>
        <w:rPr>
          <w:rFonts w:ascii="Courier New" w:hAnsi="Courier New" w:cs="Courier New"/>
          <w:lang w:val="en-US"/>
        </w:rPr>
        <w:t>grupuri</w:t>
      </w:r>
      <w:proofErr w:type="spellEnd"/>
      <w:r>
        <w:rPr>
          <w:rFonts w:ascii="Courier New" w:hAnsi="Courier New" w:cs="Courier New"/>
          <w:lang w:val="en-US"/>
        </w:rPr>
        <w:t xml:space="preserve">   │   │ │    │    │    │     │   │     │             │</w:t>
      </w:r>
    </w:p>
    <w:p w14:paraId="417190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vulnerabile</w:t>
      </w:r>
      <w:proofErr w:type="spellEnd"/>
      <w:r>
        <w:rPr>
          <w:rFonts w:ascii="Courier New" w:hAnsi="Courier New" w:cs="Courier New"/>
          <w:lang w:val="en-US"/>
        </w:rPr>
        <w:t xml:space="preserve">    │   │ │    │    │    │     │   │     │             │</w:t>
      </w:r>
    </w:p>
    <w:p w14:paraId="3CCE10B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└────┴───────────────┴───┴─┴────┴────┴────┴─────┴───┴─────┴─────────────┘</w:t>
      </w:r>
    </w:p>
    <w:p w14:paraId="48645EC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*ST*</w:t>
      </w:r>
    </w:p>
    <w:p w14:paraId="4D94BC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E0C99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lang w:val="en-US"/>
        </w:rPr>
        <w:t>Distribuţia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locativă</w:t>
      </w:r>
      <w:proofErr w:type="spellEnd"/>
    </w:p>
    <w:p w14:paraId="246AAF4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BD30B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A6B91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┌────┬────────────┬─────┬────────────────────────────────────────────┐</w:t>
      </w:r>
    </w:p>
    <w:p w14:paraId="6BB7AB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│La   │                                            │</w:t>
      </w:r>
    </w:p>
    <w:p w14:paraId="003F80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spellStart"/>
      <w:r>
        <w:rPr>
          <w:rFonts w:ascii="Courier New" w:hAnsi="Courier New" w:cs="Courier New"/>
          <w:lang w:val="en-US"/>
        </w:rPr>
        <w:t>nivel│Persoane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VMI     │</w:t>
      </w:r>
    </w:p>
    <w:p w14:paraId="1F3C04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│de   │                                            │</w:t>
      </w:r>
    </w:p>
    <w:p w14:paraId="5C882A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gramStart"/>
      <w:r>
        <w:rPr>
          <w:rFonts w:ascii="Courier New" w:hAnsi="Courier New" w:cs="Courier New"/>
          <w:lang w:val="en-US"/>
        </w:rPr>
        <w:t>UAT  │</w:t>
      </w:r>
      <w:proofErr w:type="gramEnd"/>
      <w:r>
        <w:rPr>
          <w:rFonts w:ascii="Courier New" w:hAnsi="Courier New" w:cs="Courier New"/>
          <w:lang w:val="en-US"/>
        </w:rPr>
        <w:t xml:space="preserve">                                            │</w:t>
      </w:r>
    </w:p>
    <w:p w14:paraId="6ECBF5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├────┼────────────┼─────┼─────────┬──────────┬─────────┬─────────────┤</w:t>
      </w:r>
    </w:p>
    <w:p w14:paraId="219D24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│Total la │Total     │         │             │</w:t>
      </w:r>
    </w:p>
    <w:p w14:paraId="24893C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</w:t>
      </w:r>
      <w:proofErr w:type="spellStart"/>
      <w:r>
        <w:rPr>
          <w:rFonts w:ascii="Courier New" w:hAnsi="Courier New" w:cs="Courier New"/>
          <w:lang w:val="en-US"/>
        </w:rPr>
        <w:t>sfârşitul│</w:t>
      </w:r>
      <w:proofErr w:type="gram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│Trend        │</w:t>
      </w:r>
    </w:p>
    <w:p w14:paraId="3FE7F0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Cat.│</w:t>
      </w:r>
      <w:proofErr w:type="gramEnd"/>
      <w:r>
        <w:rPr>
          <w:rFonts w:ascii="Courier New" w:hAnsi="Courier New" w:cs="Courier New"/>
          <w:lang w:val="en-US"/>
        </w:rPr>
        <w:t xml:space="preserve">            │</w:t>
      </w:r>
      <w:proofErr w:type="spellStart"/>
      <w:r>
        <w:rPr>
          <w:rFonts w:ascii="Courier New" w:hAnsi="Courier New" w:cs="Courier New"/>
          <w:lang w:val="en-US"/>
        </w:rPr>
        <w:t>Total│perioadei│în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>│(</w:t>
      </w:r>
      <w:proofErr w:type="spellStart"/>
      <w:r>
        <w:rPr>
          <w:rFonts w:ascii="Courier New" w:hAnsi="Courier New" w:cs="Courier New"/>
          <w:lang w:val="en-US"/>
        </w:rPr>
        <w:t>crescător</w:t>
      </w:r>
      <w:proofErr w:type="spellEnd"/>
      <w:r>
        <w:rPr>
          <w:rFonts w:ascii="Courier New" w:hAnsi="Courier New" w:cs="Courier New"/>
          <w:lang w:val="en-US"/>
        </w:rPr>
        <w:t>/  │</w:t>
      </w:r>
    </w:p>
    <w:p w14:paraId="400E2C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│de       │</w:t>
      </w:r>
      <w:proofErr w:type="spellStart"/>
      <w:r>
        <w:rPr>
          <w:rFonts w:ascii="Courier New" w:hAnsi="Courier New" w:cs="Courier New"/>
          <w:lang w:val="en-US"/>
        </w:rPr>
        <w:t>trimestrul</w:t>
      </w:r>
      <w:proofErr w:type="spellEnd"/>
      <w:r>
        <w:rPr>
          <w:rFonts w:ascii="Courier New" w:hAnsi="Courier New" w:cs="Courier New"/>
          <w:lang w:val="en-US"/>
        </w:rPr>
        <w:t>│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descrescător</w:t>
      </w:r>
      <w:proofErr w:type="spellEnd"/>
      <w:r>
        <w:rPr>
          <w:rFonts w:ascii="Courier New" w:hAnsi="Courier New" w:cs="Courier New"/>
          <w:lang w:val="en-US"/>
        </w:rPr>
        <w:t>)│</w:t>
      </w:r>
      <w:proofErr w:type="gramEnd"/>
    </w:p>
    <w:p w14:paraId="7ADBD0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     │</w:t>
      </w:r>
      <w:proofErr w:type="spellStart"/>
      <w:r>
        <w:rPr>
          <w:rFonts w:ascii="Courier New" w:hAnsi="Courier New" w:cs="Courier New"/>
          <w:lang w:val="en-US"/>
        </w:rPr>
        <w:t>raportare│</w:t>
      </w:r>
      <w:proofErr w:type="gramStart"/>
      <w:r>
        <w:rPr>
          <w:rFonts w:ascii="Courier New" w:hAnsi="Courier New" w:cs="Courier New"/>
          <w:lang w:val="en-US"/>
        </w:rPr>
        <w:t>anterior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             │</w:t>
      </w:r>
    </w:p>
    <w:p w14:paraId="5DE75E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├────┼────────────┼───┬─┼───────┬─┼───┬──────┼───┬─────┼─────────────┤</w:t>
      </w:r>
    </w:p>
    <w:p w14:paraId="101607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%│Nr.    │%│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     │Nr.│%    │             │</w:t>
      </w:r>
    </w:p>
    <w:p w14:paraId="382D50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3D79A7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7F2BAD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│care </w:t>
      </w:r>
      <w:proofErr w:type="spellStart"/>
      <w:proofErr w:type="gramStart"/>
      <w:r>
        <w:rPr>
          <w:rFonts w:ascii="Courier New" w:hAnsi="Courier New" w:cs="Courier New"/>
          <w:lang w:val="en-US"/>
        </w:rPr>
        <w:t>deţin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49BB2D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de     │   │ │       │ │   │      │   │     │             │</w:t>
      </w:r>
    </w:p>
    <w:p w14:paraId="2CE030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   │</w:t>
      </w:r>
      <w:proofErr w:type="spellStart"/>
      <w:r>
        <w:rPr>
          <w:rFonts w:ascii="Courier New" w:hAnsi="Courier New" w:cs="Courier New"/>
          <w:lang w:val="en-US"/>
        </w:rPr>
        <w:t>proprietate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2FA721C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39C86B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spaţiului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8C5401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       │   │ │       │ │   │      │   │     │             │</w:t>
      </w:r>
    </w:p>
    <w:p w14:paraId="2237C3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504F86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15E4FF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0D1D69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nu     │   │ │       │ │   │      │   │     │             │</w:t>
      </w:r>
    </w:p>
    <w:p w14:paraId="3C583C9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deţin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201A0A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│de          │   │ │       │ │   │      │   │     │             │</w:t>
      </w:r>
    </w:p>
    <w:p w14:paraId="21FFBB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</w:t>
      </w:r>
      <w:proofErr w:type="spellStart"/>
      <w:r>
        <w:rPr>
          <w:rFonts w:ascii="Courier New" w:hAnsi="Courier New" w:cs="Courier New"/>
          <w:lang w:val="en-US"/>
        </w:rPr>
        <w:t>proprietate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6ABCD1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68C16D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spaţiului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F99DE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       │   │ │       │ │   │      │   │     │             │</w:t>
      </w:r>
    </w:p>
    <w:p w14:paraId="2D0C78E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528662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0875E28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2D8095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   │care        │   │ │       │ │   │      │   │     │             │</w:t>
      </w:r>
    </w:p>
    <w:p w14:paraId="38ECD4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cu │   │ │       │ │   │      │   │     │             │</w:t>
      </w:r>
    </w:p>
    <w:p w14:paraId="70B3A6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chirie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3714FB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3AF58CB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792379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       │   │ │       │ │   │      │   │     │             │</w:t>
      </w:r>
    </w:p>
    <w:p w14:paraId="60EDB95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1AEC76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   │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7C7BBD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puse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321EF3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│la          │   │ │       │ │   │      │   │     │             │</w:t>
      </w:r>
    </w:p>
    <w:p w14:paraId="687863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6D889C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primărie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2CF769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2A969C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6F076DE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       │   │ │       │ │   │      │   │     │             │</w:t>
      </w:r>
    </w:p>
    <w:p w14:paraId="0B0F10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│5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5BED6F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3EC985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rezidenţiale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410D3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247BCB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3C47E85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│6   │care </w:t>
      </w:r>
      <w:proofErr w:type="spellStart"/>
      <w:r>
        <w:rPr>
          <w:rFonts w:ascii="Courier New" w:hAnsi="Courier New" w:cs="Courier New"/>
          <w:lang w:val="en-US"/>
        </w:rPr>
        <w:t>trăiesc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2DA87D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33D952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improvizate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33491F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174DBD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1C67A7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│care </w:t>
      </w:r>
      <w:proofErr w:type="spellStart"/>
      <w:r>
        <w:rPr>
          <w:rFonts w:ascii="Courier New" w:hAnsi="Courier New" w:cs="Courier New"/>
          <w:lang w:val="en-US"/>
        </w:rPr>
        <w:t>trăiesc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4F9F40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2B69BF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improprii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12DB6D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│din </w:t>
      </w:r>
      <w:proofErr w:type="spellStart"/>
      <w:r>
        <w:rPr>
          <w:rFonts w:ascii="Courier New" w:hAnsi="Courier New" w:cs="Courier New"/>
          <w:lang w:val="en-US"/>
        </w:rPr>
        <w:t>punctul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07063F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 al│   │ │       │ │   │      │   │     │             │</w:t>
      </w:r>
    </w:p>
    <w:p w14:paraId="15B22E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6F9BF7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locuit</w:t>
      </w:r>
      <w:proofErr w:type="spellEnd"/>
      <w:r>
        <w:rPr>
          <w:rFonts w:ascii="Courier New" w:hAnsi="Courier New" w:cs="Courier New"/>
          <w:lang w:val="en-US"/>
        </w:rPr>
        <w:t xml:space="preserve"> - │   │ │       │ │   │      │   │     │             │</w:t>
      </w:r>
    </w:p>
    <w:p w14:paraId="4D6BAA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suprafaţa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366C72C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prea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797B8A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│7   │</w:t>
      </w:r>
      <w:proofErr w:type="spellStart"/>
      <w:r>
        <w:rPr>
          <w:rFonts w:ascii="Courier New" w:hAnsi="Courier New" w:cs="Courier New"/>
          <w:lang w:val="en-US"/>
        </w:rPr>
        <w:t>redusă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138478B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5C17411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032A10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>, nu│   │ │       │ │   │      │   │     │             │</w:t>
      </w:r>
    </w:p>
    <w:p w14:paraId="7FD2D6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68159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│la          │   │ │       │ │   │      │   │     │             │</w:t>
      </w:r>
    </w:p>
    <w:p w14:paraId="3B5EE0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utilităţi</w:t>
      </w:r>
      <w:proofErr w:type="spellEnd"/>
      <w:r>
        <w:rPr>
          <w:rFonts w:ascii="Courier New" w:hAnsi="Courier New" w:cs="Courier New"/>
          <w:lang w:val="en-US"/>
        </w:rPr>
        <w:t>,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41DA05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apă</w:t>
      </w:r>
      <w:proofErr w:type="spellEnd"/>
      <w:r>
        <w:rPr>
          <w:rFonts w:ascii="Courier New" w:hAnsi="Courier New" w:cs="Courier New"/>
          <w:lang w:val="en-US"/>
        </w:rPr>
        <w:t xml:space="preserve">,   </w:t>
      </w:r>
      <w:proofErr w:type="gram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640D00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canalizare</w:t>
      </w:r>
      <w:proofErr w:type="spellEnd"/>
      <w:r>
        <w:rPr>
          <w:rFonts w:ascii="Courier New" w:hAnsi="Courier New" w:cs="Courier New"/>
          <w:lang w:val="en-US"/>
        </w:rPr>
        <w:t>, │   │ │       │ │   │      │   │     │             │</w:t>
      </w:r>
    </w:p>
    <w:p w14:paraId="61DA0D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05549F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│electric    │   │ │       │ │   │      │   │     │             │</w:t>
      </w:r>
    </w:p>
    <w:p w14:paraId="1A8354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│etc.        │   │ │       │ │   │      │   │     │             │</w:t>
      </w:r>
    </w:p>
    <w:p w14:paraId="3B4D11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16980B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620CF3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│care        │   │ │       │ │   │      │   │     │             │</w:t>
      </w:r>
    </w:p>
    <w:p w14:paraId="25F6E3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│8   │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0B93D0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cu │   │ │       │ │   │      │   │     │             │</w:t>
      </w:r>
    </w:p>
    <w:p w14:paraId="40A31B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│WC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curte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4C5D6E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├────┼────────────┼───┼─┼───────┼─┼───┼──────┼───┼─────┼─────────────┤</w:t>
      </w:r>
    </w:p>
    <w:p w14:paraId="37710B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06E4B3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0EC765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locuinţă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1290D9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gramEnd"/>
      <w:r>
        <w:rPr>
          <w:rFonts w:ascii="Courier New" w:hAnsi="Courier New" w:cs="Courier New"/>
          <w:lang w:val="en-US"/>
        </w:rPr>
        <w:t>Se         │   │ │       │ │   │      │   │     │             │</w:t>
      </w:r>
    </w:p>
    <w:p w14:paraId="59F1EB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30DE19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│9   │cu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538C27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42D1DD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│anterior la │   │ │       │ │   │      │   │     │             │</w:t>
      </w:r>
    </w:p>
    <w:p w14:paraId="083929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punctul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13FAC30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│„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161903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58A5D1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adăpost</w:t>
      </w:r>
      <w:proofErr w:type="spellEnd"/>
      <w:r>
        <w:rPr>
          <w:rFonts w:ascii="Courier New" w:hAnsi="Courier New" w:cs="Courier New"/>
          <w:lang w:val="en-US"/>
        </w:rPr>
        <w:t>“</w:t>
      </w:r>
      <w:proofErr w:type="gramEnd"/>
      <w:r>
        <w:rPr>
          <w:rFonts w:ascii="Courier New" w:hAnsi="Courier New" w:cs="Courier New"/>
          <w:lang w:val="en-US"/>
        </w:rPr>
        <w:t>.)  │   │ │       │ │   │      │   │     │             │</w:t>
      </w:r>
    </w:p>
    <w:p w14:paraId="6C5D58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└────┴────────────┴───┴─┴───────┴─┴───┴──────┴───┴─────┴─────────────┘</w:t>
      </w:r>
    </w:p>
    <w:p w14:paraId="541C6C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616BF3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5747E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lang w:val="en-US"/>
        </w:rPr>
        <w:t>Distribuţia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ocupaţională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gradul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ocupare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comunitate</w:t>
      </w:r>
      <w:proofErr w:type="spellEnd"/>
    </w:p>
    <w:p w14:paraId="611761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58F5D7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62B3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┌────┬──────────────┬─────┬────────────────────────────────────────────┐</w:t>
      </w:r>
    </w:p>
    <w:p w14:paraId="678910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│La   │                                            │</w:t>
      </w:r>
    </w:p>
    <w:p w14:paraId="105BD2E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</w:t>
      </w:r>
      <w:proofErr w:type="spellStart"/>
      <w:r>
        <w:rPr>
          <w:rFonts w:ascii="Courier New" w:hAnsi="Courier New" w:cs="Courier New"/>
          <w:lang w:val="en-US"/>
        </w:rPr>
        <w:t>nivel│Persoane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VMI     │</w:t>
      </w:r>
    </w:p>
    <w:p w14:paraId="2DB7C5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│de   │                                            │</w:t>
      </w:r>
    </w:p>
    <w:p w14:paraId="7E10A18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</w:t>
      </w:r>
      <w:proofErr w:type="gramStart"/>
      <w:r>
        <w:rPr>
          <w:rFonts w:ascii="Courier New" w:hAnsi="Courier New" w:cs="Courier New"/>
          <w:lang w:val="en-US"/>
        </w:rPr>
        <w:t>UAT  │</w:t>
      </w:r>
      <w:proofErr w:type="gramEnd"/>
      <w:r>
        <w:rPr>
          <w:rFonts w:ascii="Courier New" w:hAnsi="Courier New" w:cs="Courier New"/>
          <w:lang w:val="en-US"/>
        </w:rPr>
        <w:t xml:space="preserve">                                            │</w:t>
      </w:r>
    </w:p>
    <w:p w14:paraId="5F127F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├────┼──────────────┼─────┼─────────┬──────────┬─────────┬─────────────┤</w:t>
      </w:r>
    </w:p>
    <w:p w14:paraId="63BCE2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     │Total la │Total     │         │             │</w:t>
      </w:r>
    </w:p>
    <w:p w14:paraId="6042FB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     │</w:t>
      </w:r>
      <w:proofErr w:type="spellStart"/>
      <w:r>
        <w:rPr>
          <w:rFonts w:ascii="Courier New" w:hAnsi="Courier New" w:cs="Courier New"/>
          <w:lang w:val="en-US"/>
        </w:rPr>
        <w:t>sfârşitul│</w:t>
      </w:r>
      <w:proofErr w:type="gram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│Trend        │</w:t>
      </w:r>
    </w:p>
    <w:p w14:paraId="04C72C9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Cat.│</w:t>
      </w:r>
      <w:proofErr w:type="gramEnd"/>
      <w:r>
        <w:rPr>
          <w:rFonts w:ascii="Courier New" w:hAnsi="Courier New" w:cs="Courier New"/>
          <w:lang w:val="en-US"/>
        </w:rPr>
        <w:t xml:space="preserve">              │</w:t>
      </w:r>
      <w:proofErr w:type="spellStart"/>
      <w:r>
        <w:rPr>
          <w:rFonts w:ascii="Courier New" w:hAnsi="Courier New" w:cs="Courier New"/>
          <w:lang w:val="en-US"/>
        </w:rPr>
        <w:t>Total│perioadei│în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>│(</w:t>
      </w:r>
      <w:proofErr w:type="spellStart"/>
      <w:r>
        <w:rPr>
          <w:rFonts w:ascii="Courier New" w:hAnsi="Courier New" w:cs="Courier New"/>
          <w:lang w:val="en-US"/>
        </w:rPr>
        <w:t>crescător</w:t>
      </w:r>
      <w:proofErr w:type="spellEnd"/>
      <w:r>
        <w:rPr>
          <w:rFonts w:ascii="Courier New" w:hAnsi="Courier New" w:cs="Courier New"/>
          <w:lang w:val="en-US"/>
        </w:rPr>
        <w:t>/  │</w:t>
      </w:r>
    </w:p>
    <w:p w14:paraId="68060B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     │de       │</w:t>
      </w:r>
      <w:proofErr w:type="spellStart"/>
      <w:r>
        <w:rPr>
          <w:rFonts w:ascii="Courier New" w:hAnsi="Courier New" w:cs="Courier New"/>
          <w:lang w:val="en-US"/>
        </w:rPr>
        <w:t>trimestrul</w:t>
      </w:r>
      <w:proofErr w:type="spellEnd"/>
      <w:r>
        <w:rPr>
          <w:rFonts w:ascii="Courier New" w:hAnsi="Courier New" w:cs="Courier New"/>
          <w:lang w:val="en-US"/>
        </w:rPr>
        <w:t>│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descrescător</w:t>
      </w:r>
      <w:proofErr w:type="spellEnd"/>
      <w:r>
        <w:rPr>
          <w:rFonts w:ascii="Courier New" w:hAnsi="Courier New" w:cs="Courier New"/>
          <w:lang w:val="en-US"/>
        </w:rPr>
        <w:t>)│</w:t>
      </w:r>
      <w:proofErr w:type="gramEnd"/>
    </w:p>
    <w:p w14:paraId="4AE775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     │</w:t>
      </w:r>
      <w:proofErr w:type="spellStart"/>
      <w:r>
        <w:rPr>
          <w:rFonts w:ascii="Courier New" w:hAnsi="Courier New" w:cs="Courier New"/>
          <w:lang w:val="en-US"/>
        </w:rPr>
        <w:t>raportare│</w:t>
      </w:r>
      <w:proofErr w:type="gramStart"/>
      <w:r>
        <w:rPr>
          <w:rFonts w:ascii="Courier New" w:hAnsi="Courier New" w:cs="Courier New"/>
          <w:lang w:val="en-US"/>
        </w:rPr>
        <w:t>anterior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│             │</w:t>
      </w:r>
    </w:p>
    <w:p w14:paraId="2CA397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├────┼──────────────┼───┬─┼───────┬─┼───┬──────┼───┬─────┼─────────────┤</w:t>
      </w:r>
    </w:p>
    <w:p w14:paraId="1AF90A1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              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%│Nr.    │%│</w:t>
      </w:r>
      <w:proofErr w:type="gramStart"/>
      <w:r>
        <w:rPr>
          <w:rFonts w:ascii="Courier New" w:hAnsi="Courier New" w:cs="Courier New"/>
          <w:lang w:val="en-US"/>
        </w:rPr>
        <w:t>Nr.│</w:t>
      </w:r>
      <w:proofErr w:type="gramEnd"/>
      <w:r>
        <w:rPr>
          <w:rFonts w:ascii="Courier New" w:hAnsi="Courier New" w:cs="Courier New"/>
          <w:lang w:val="en-US"/>
        </w:rPr>
        <w:t>%     │Nr.│%    │             │</w:t>
      </w:r>
    </w:p>
    <w:p w14:paraId="5F0595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744585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Salariaţi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cu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2A0E21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   │contract de   │   │ │       │ │   │      │   │     │             │</w:t>
      </w:r>
    </w:p>
    <w:p w14:paraId="7B3A87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   │ │   │      │   │     │             │</w:t>
      </w:r>
    </w:p>
    <w:p w14:paraId="0F6D3A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6C5F9F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Salariaţi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cu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2B6F64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│contract de   │   │ │       │ │   │      │   │     │             │</w:t>
      </w:r>
    </w:p>
    <w:p w14:paraId="6B63017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cu      │   │ │       │ │   │      │   │     │             │</w:t>
      </w:r>
    </w:p>
    <w:p w14:paraId="503C1A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2CCCE7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</w:t>
      </w:r>
      <w:proofErr w:type="spellStart"/>
      <w:r>
        <w:rPr>
          <w:rFonts w:ascii="Courier New" w:hAnsi="Courier New" w:cs="Courier New"/>
          <w:lang w:val="en-US"/>
        </w:rPr>
        <w:t>sezonier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4BE011D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6E1A327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│   │ │       │ │   │      │   │     │             │</w:t>
      </w:r>
    </w:p>
    <w:p w14:paraId="7E0EB7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lucrează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1599F38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│contract de   │   │ │       │ │   │      │   │     │             │</w:t>
      </w:r>
    </w:p>
    <w:p w14:paraId="4E20B9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   │ │   │      │   │     │             │</w:t>
      </w:r>
    </w:p>
    <w:p w14:paraId="58751D6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   │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1FF4C2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│implicit nu   │   │ │       │ │   │      │   │     │             │</w:t>
      </w:r>
    </w:p>
    <w:p w14:paraId="0BE494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│pot beneficia │   │ │       │ │   │      │   │     │             │</w:t>
      </w:r>
    </w:p>
    <w:p w14:paraId="5B112C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│de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3CED287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de   │   │ │       │ │   │      │   │     │             │</w:t>
      </w:r>
    </w:p>
    <w:p w14:paraId="7136621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asigurări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4E5D74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725D813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│   │ │       │ │   │      │   │     │             │</w:t>
      </w:r>
    </w:p>
    <w:p w14:paraId="083433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lucrează</w:t>
      </w:r>
      <w:proofErr w:type="spellEnd"/>
      <w:r>
        <w:rPr>
          <w:rFonts w:ascii="Courier New" w:hAnsi="Courier New" w:cs="Courier New"/>
          <w:lang w:val="en-US"/>
        </w:rPr>
        <w:t xml:space="preserve"> ca   │   │ │       │ │   │      │   │     │             │</w:t>
      </w:r>
    </w:p>
    <w:p w14:paraId="55A268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   │</w:t>
      </w:r>
      <w:proofErr w:type="spellStart"/>
      <w:r>
        <w:rPr>
          <w:rFonts w:ascii="Courier New" w:hAnsi="Courier New" w:cs="Courier New"/>
          <w:lang w:val="en-US"/>
        </w:rPr>
        <w:t>zilier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5289EC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la│   │ │       │ │   │      │   │     │             │</w:t>
      </w:r>
    </w:p>
    <w:p w14:paraId="104AB5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Inspecţia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1D1F9A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606985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4B30E7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│   │ │       │ │   │      │   │     │             │</w:t>
      </w:r>
    </w:p>
    <w:p w14:paraId="2E21090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lucrează</w:t>
      </w:r>
      <w:proofErr w:type="spellEnd"/>
      <w:r>
        <w:rPr>
          <w:rFonts w:ascii="Courier New" w:hAnsi="Courier New" w:cs="Courier New"/>
          <w:lang w:val="en-US"/>
        </w:rPr>
        <w:t xml:space="preserve"> cu   │   │ │       │ │   │      │   │     │             │</w:t>
      </w:r>
    </w:p>
    <w:p w14:paraId="44652C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│5   │</w:t>
      </w:r>
      <w:proofErr w:type="spellStart"/>
      <w:r>
        <w:rPr>
          <w:rFonts w:ascii="Courier New" w:hAnsi="Courier New" w:cs="Courier New"/>
          <w:lang w:val="en-US"/>
        </w:rPr>
        <w:t>ziua</w:t>
      </w:r>
      <w:proofErr w:type="spellEnd"/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7878C3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│fi            │   │ │       │ │   │      │   │     │             │</w:t>
      </w:r>
    </w:p>
    <w:p w14:paraId="4BFBA10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0F5D6D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│ca </w:t>
      </w:r>
      <w:proofErr w:type="spellStart"/>
      <w:proofErr w:type="gramStart"/>
      <w:r>
        <w:rPr>
          <w:rFonts w:ascii="Courier New" w:hAnsi="Courier New" w:cs="Courier New"/>
          <w:lang w:val="en-US"/>
        </w:rPr>
        <w:t>zilier</w:t>
      </w:r>
      <w:proofErr w:type="spellEnd"/>
      <w:r>
        <w:rPr>
          <w:rFonts w:ascii="Courier New" w:hAnsi="Courier New" w:cs="Courier New"/>
          <w:lang w:val="en-US"/>
        </w:rPr>
        <w:t xml:space="preserve">)   </w:t>
      </w:r>
      <w:proofErr w:type="gram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0E4166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7E0D2FF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Lucrători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5AF558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ocazionali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114149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│6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   │ │   │      │   │     │             │</w:t>
      </w:r>
    </w:p>
    <w:p w14:paraId="10BC7A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categorii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29A171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31986F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menţionate</w:t>
      </w:r>
      <w:proofErr w:type="spellEnd"/>
      <w:r>
        <w:rPr>
          <w:rFonts w:ascii="Courier New" w:hAnsi="Courier New" w:cs="Courier New"/>
          <w:lang w:val="en-US"/>
        </w:rPr>
        <w:t xml:space="preserve">)   </w:t>
      </w:r>
      <w:proofErr w:type="gram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400D099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4F34AC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Şomeri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32BE5C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înregistraţi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4BFD89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89710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366105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│loc de </w:t>
      </w:r>
      <w:proofErr w:type="spellStart"/>
      <w:proofErr w:type="gram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431225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2A4168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2A5A16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│7   │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5D27DC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5D4CAE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    │   │ │       │ │   │      │   │     │             │</w:t>
      </w:r>
    </w:p>
    <w:p w14:paraId="61CF75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│   │ │       │ │   │      │   │     │             │</w:t>
      </w:r>
    </w:p>
    <w:p w14:paraId="6ED2627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judeţeană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1818EC0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0F2410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75899D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    │   │ │       │ │   │      │   │     │             │</w:t>
      </w:r>
    </w:p>
    <w:p w14:paraId="3B7CF5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   │ │   │      │   │     │             │</w:t>
      </w:r>
    </w:p>
    <w:p w14:paraId="43ECA0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67D3D2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│8   │</w:t>
      </w:r>
      <w:proofErr w:type="spellStart"/>
      <w:r>
        <w:rPr>
          <w:rFonts w:ascii="Courier New" w:hAnsi="Courier New" w:cs="Courier New"/>
          <w:lang w:val="en-US"/>
        </w:rPr>
        <w:t>Şomeri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444A4A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</w:t>
      </w:r>
      <w:proofErr w:type="spellStart"/>
      <w:r>
        <w:rPr>
          <w:rFonts w:ascii="Courier New" w:hAnsi="Courier New" w:cs="Courier New"/>
          <w:lang w:val="en-US"/>
        </w:rPr>
        <w:t>neînregistraţi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711EB6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423E7C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Lucrători</w:t>
      </w:r>
      <w:proofErr w:type="spell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7230FF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agricoli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5CB5C68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│9   │</w:t>
      </w:r>
      <w:proofErr w:type="spellStart"/>
      <w:r>
        <w:rPr>
          <w:rFonts w:ascii="Courier New" w:hAnsi="Courier New" w:cs="Courier New"/>
          <w:lang w:val="en-US"/>
        </w:rPr>
        <w:t>angajaţi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448F02D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agricultura</w:t>
      </w:r>
      <w:proofErr w:type="spellEnd"/>
      <w:r>
        <w:rPr>
          <w:rFonts w:ascii="Courier New" w:hAnsi="Courier New" w:cs="Courier New"/>
          <w:lang w:val="en-US"/>
        </w:rPr>
        <w:t xml:space="preserve"> de│   │ │       │ │   │      │   │     │             │</w:t>
      </w:r>
    </w:p>
    <w:p w14:paraId="3D6CAF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subzistenţă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0DA8A4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19C80E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10  │</w:t>
      </w:r>
      <w:proofErr w:type="spellStart"/>
      <w:proofErr w:type="gramEnd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loc de   │   │ │       │ │   │      │   │     │             │</w:t>
      </w:r>
    </w:p>
    <w:p w14:paraId="2AE76B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  │   │ │       │ │   │      │   │     │             │</w:t>
      </w:r>
    </w:p>
    <w:p w14:paraId="0B1B60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3456FF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│   │ │       │ │   │      │   │     │             │</w:t>
      </w:r>
    </w:p>
    <w:p w14:paraId="08A5994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11  │</w:t>
      </w:r>
      <w:proofErr w:type="spellStart"/>
      <w:proofErr w:type="gramEnd"/>
      <w:r>
        <w:rPr>
          <w:rFonts w:ascii="Courier New" w:hAnsi="Courier New" w:cs="Courier New"/>
          <w:lang w:val="en-US"/>
        </w:rPr>
        <w:t>desfăşoară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53F5A1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115265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independente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20FAAC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4BB8F7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12  │</w:t>
      </w:r>
      <w:proofErr w:type="spellStart"/>
      <w:proofErr w:type="gramEnd"/>
      <w:r>
        <w:rPr>
          <w:rFonts w:ascii="Courier New" w:hAnsi="Courier New" w:cs="Courier New"/>
          <w:lang w:val="en-US"/>
        </w:rPr>
        <w:t>Casnici</w:t>
      </w:r>
      <w:proofErr w:type="spellEnd"/>
      <w:r>
        <w:rPr>
          <w:rFonts w:ascii="Courier New" w:hAnsi="Courier New" w:cs="Courier New"/>
          <w:lang w:val="en-US"/>
        </w:rPr>
        <w:t xml:space="preserve">       │   │ │       │ │   │      │   │     │             │</w:t>
      </w:r>
    </w:p>
    <w:p w14:paraId="120767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412D19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13  │</w:t>
      </w:r>
      <w:proofErr w:type="spellStart"/>
      <w:proofErr w:type="gramEnd"/>
      <w:r>
        <w:rPr>
          <w:rFonts w:ascii="Courier New" w:hAnsi="Courier New" w:cs="Courier New"/>
          <w:lang w:val="en-US"/>
        </w:rPr>
        <w:t>Inactivi</w:t>
      </w:r>
      <w:proofErr w:type="spellEnd"/>
      <w:r>
        <w:rPr>
          <w:rFonts w:ascii="Courier New" w:hAnsi="Courier New" w:cs="Courier New"/>
          <w:lang w:val="en-US"/>
        </w:rPr>
        <w:t xml:space="preserve">      │   │ │       │ │   │      │   │     │             │</w:t>
      </w:r>
    </w:p>
    <w:p w14:paraId="7A3F91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73C7C6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14  │</w:t>
      </w:r>
      <w:proofErr w:type="spellStart"/>
      <w:proofErr w:type="gramEnd"/>
      <w:r>
        <w:rPr>
          <w:rFonts w:ascii="Courier New" w:hAnsi="Courier New" w:cs="Courier New"/>
          <w:lang w:val="en-US"/>
        </w:rPr>
        <w:t>Pensionari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52111C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757A52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│   │ │       │ │   │      │   │     │             │</w:t>
      </w:r>
    </w:p>
    <w:p w14:paraId="70C8ABE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│au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5D7817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pensionare</w:t>
      </w:r>
      <w:proofErr w:type="spellEnd"/>
      <w:r>
        <w:rPr>
          <w:rFonts w:ascii="Courier New" w:hAnsi="Courier New" w:cs="Courier New"/>
          <w:lang w:val="en-US"/>
        </w:rPr>
        <w:t xml:space="preserve">,   </w:t>
      </w:r>
      <w:proofErr w:type="gram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632F83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15  │</w:t>
      </w:r>
      <w:proofErr w:type="spellStart"/>
      <w:proofErr w:type="gramEnd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sunt   │   │ │       │ │   │      │   │     │             │</w:t>
      </w:r>
    </w:p>
    <w:p w14:paraId="30DF79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│ │       │ │   │      │   │     │             │</w:t>
      </w:r>
    </w:p>
    <w:p w14:paraId="0832040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01D1C3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de   │   │ │       │ │   │      │   │     │             │</w:t>
      </w:r>
    </w:p>
    <w:p w14:paraId="67575D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pensii</w:t>
      </w:r>
      <w:proofErr w:type="spellEnd"/>
      <w:r>
        <w:rPr>
          <w:rFonts w:ascii="Courier New" w:hAnsi="Courier New" w:cs="Courier New"/>
          <w:lang w:val="en-US"/>
        </w:rPr>
        <w:t xml:space="preserve">        │   │ │       │ │   │      │   │     │             │</w:t>
      </w:r>
    </w:p>
    <w:p w14:paraId="1D99AD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├────┼──────────────┼───┼─┼───────┼─┼───┼──────┼───┼─────┼─────────────┤</w:t>
      </w:r>
    </w:p>
    <w:p w14:paraId="2BAC14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Tineri</w:t>
      </w:r>
      <w:proofErr w:type="spellEnd"/>
      <w:r>
        <w:rPr>
          <w:rFonts w:ascii="Courier New" w:hAnsi="Courier New" w:cs="Courier New"/>
          <w:lang w:val="en-US"/>
        </w:rPr>
        <w:t xml:space="preserve"> care nu│   │ │       │ │   │      │   │     │             │</w:t>
      </w:r>
    </w:p>
    <w:p w14:paraId="03905DE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│sunt </w:t>
      </w:r>
      <w:proofErr w:type="spellStart"/>
      <w:r>
        <w:rPr>
          <w:rFonts w:ascii="Courier New" w:hAnsi="Courier New" w:cs="Courier New"/>
          <w:lang w:val="en-US"/>
        </w:rPr>
        <w:t>încadraţi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46FD55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615843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gramStart"/>
      <w:r>
        <w:rPr>
          <w:rFonts w:ascii="Courier New" w:hAnsi="Courier New" w:cs="Courier New"/>
          <w:lang w:val="en-US"/>
        </w:rPr>
        <w:t>16  │</w:t>
      </w:r>
      <w:proofErr w:type="gramEnd"/>
      <w:r>
        <w:rPr>
          <w:rFonts w:ascii="Courier New" w:hAnsi="Courier New" w:cs="Courier New"/>
          <w:lang w:val="en-US"/>
        </w:rPr>
        <w:t xml:space="preserve">nu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   │   │ │       │ │   │      │   │     │             │</w:t>
      </w:r>
    </w:p>
    <w:p w14:paraId="1229DC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niciun</w:t>
      </w:r>
      <w:proofErr w:type="spellEnd"/>
      <w:r>
        <w:rPr>
          <w:rFonts w:ascii="Courier New" w:hAnsi="Courier New" w:cs="Courier New"/>
          <w:lang w:val="en-US"/>
        </w:rPr>
        <w:t xml:space="preserve"> program│   │ │       │ │   │      │   │     │             │</w:t>
      </w:r>
    </w:p>
    <w:p w14:paraId="6AF8517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educaţional</w:t>
      </w:r>
      <w:proofErr w:type="spellEnd"/>
      <w:r>
        <w:rPr>
          <w:rFonts w:ascii="Courier New" w:hAnsi="Courier New" w:cs="Courier New"/>
          <w:lang w:val="en-US"/>
        </w:rPr>
        <w:t xml:space="preserve">   │   │ │       │ │   │      │   │     │             │</w:t>
      </w:r>
    </w:p>
    <w:p w14:paraId="535A7FC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formare</w:t>
      </w:r>
      <w:proofErr w:type="spellEnd"/>
      <w:r>
        <w:rPr>
          <w:rFonts w:ascii="Courier New" w:hAnsi="Courier New" w:cs="Courier New"/>
          <w:lang w:val="en-US"/>
        </w:rPr>
        <w:t>│   │ │       │ │   │      │   │     │             │</w:t>
      </w:r>
    </w:p>
    <w:p w14:paraId="51E5A4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│(</w:t>
      </w:r>
      <w:proofErr w:type="gramStart"/>
      <w:r>
        <w:rPr>
          <w:rFonts w:ascii="Courier New" w:hAnsi="Courier New" w:cs="Courier New"/>
          <w:lang w:val="en-US"/>
        </w:rPr>
        <w:t xml:space="preserve">NEET)   </w:t>
      </w:r>
      <w:proofErr w:type="gramEnd"/>
      <w:r>
        <w:rPr>
          <w:rFonts w:ascii="Courier New" w:hAnsi="Courier New" w:cs="Courier New"/>
          <w:lang w:val="en-US"/>
        </w:rPr>
        <w:t xml:space="preserve">     │   │ │       │ │   │      │   │     │             │</w:t>
      </w:r>
    </w:p>
    <w:p w14:paraId="71DA2D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└────┴──────────────┴───┴─┴───────┴─┴───┴──────┴───┴─────┴─────────────┘</w:t>
      </w:r>
    </w:p>
    <w:p w14:paraId="5A05A9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2648D8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9394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lang w:val="en-US"/>
        </w:rPr>
        <w:t>Stadiul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implementării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acţiunilor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combatere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sărăciei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excluziunii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PAC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implicate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VMI</w:t>
      </w:r>
    </w:p>
    <w:p w14:paraId="5FBE63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5F3EA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96691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┌──────────────┬────────────┬─────────────┬────────────┬───────────┬───────────┬───────────┐</w:t>
      </w:r>
    </w:p>
    <w:p w14:paraId="0EF6E4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>/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Indicatori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30B200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Categorie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proofErr w:type="gramStart"/>
      <w:r>
        <w:rPr>
          <w:rFonts w:ascii="Courier New" w:hAnsi="Courier New" w:cs="Courier New"/>
          <w:lang w:val="en-US"/>
        </w:rPr>
        <w:t>/  │</w:t>
      </w:r>
      <w:proofErr w:type="gramEnd"/>
      <w:r>
        <w:rPr>
          <w:rFonts w:ascii="Courier New" w:hAnsi="Courier New" w:cs="Courier New"/>
          <w:lang w:val="en-US"/>
        </w:rPr>
        <w:t xml:space="preserve">de </w:t>
      </w:r>
      <w:proofErr w:type="spellStart"/>
      <w:r>
        <w:rPr>
          <w:rFonts w:ascii="Courier New" w:hAnsi="Courier New" w:cs="Courier New"/>
          <w:lang w:val="en-US"/>
        </w:rPr>
        <w:t>rezultat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</w:t>
      </w:r>
      <w:proofErr w:type="spellStart"/>
      <w:r>
        <w:rPr>
          <w:rFonts w:ascii="Courier New" w:hAnsi="Courier New" w:cs="Courier New"/>
          <w:lang w:val="en-US"/>
        </w:rPr>
        <w:t>Probleme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</w:p>
    <w:p w14:paraId="37CA00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beneficiari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      │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ţintele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</w:t>
      </w:r>
      <w:proofErr w:type="spellStart"/>
      <w:r>
        <w:rPr>
          <w:rFonts w:ascii="Courier New" w:hAnsi="Courier New" w:cs="Courier New"/>
          <w:lang w:val="en-US"/>
        </w:rPr>
        <w:t>întâmpinate</w:t>
      </w:r>
      <w:proofErr w:type="spellEnd"/>
      <w:r>
        <w:rPr>
          <w:rFonts w:ascii="Courier New" w:hAnsi="Courier New" w:cs="Courier New"/>
          <w:lang w:val="en-US"/>
        </w:rPr>
        <w:t>│</w:t>
      </w:r>
    </w:p>
    <w:p w14:paraId="5B7571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Câmpurile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propuse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Indicatori</w:t>
      </w:r>
      <w:proofErr w:type="spellEnd"/>
      <w:r>
        <w:rPr>
          <w:rFonts w:ascii="Courier New" w:hAnsi="Courier New" w:cs="Courier New"/>
          <w:lang w:val="en-US"/>
        </w:rPr>
        <w:t xml:space="preserve"> │           │(</w:t>
      </w:r>
      <w:proofErr w:type="spellStart"/>
      <w:r>
        <w:rPr>
          <w:rFonts w:ascii="Courier New" w:hAnsi="Courier New" w:cs="Courier New"/>
          <w:lang w:val="en-US"/>
        </w:rPr>
        <w:t>Câmpurile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</w:p>
    <w:p w14:paraId="438B3E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Câmpurile</w:t>
      </w:r>
      <w:proofErr w:type="spellEnd"/>
      <w:r>
        <w:rPr>
          <w:rFonts w:ascii="Courier New" w:hAnsi="Courier New" w:cs="Courier New"/>
          <w:lang w:val="en-US"/>
        </w:rPr>
        <w:t xml:space="preserve">   │(</w:t>
      </w:r>
      <w:proofErr w:type="spellStart"/>
      <w:r>
        <w:rPr>
          <w:rFonts w:ascii="Courier New" w:hAnsi="Courier New" w:cs="Courier New"/>
          <w:lang w:val="en-US"/>
        </w:rPr>
        <w:t>Câmpurile</w:t>
      </w:r>
      <w:proofErr w:type="spellEnd"/>
      <w:r>
        <w:rPr>
          <w:rFonts w:ascii="Courier New" w:hAnsi="Courier New" w:cs="Courier New"/>
          <w:lang w:val="en-US"/>
        </w:rPr>
        <w:t xml:space="preserve">  │de </w:t>
      </w:r>
      <w:proofErr w:type="spellStart"/>
      <w:r>
        <w:rPr>
          <w:rFonts w:ascii="Courier New" w:hAnsi="Courier New" w:cs="Courier New"/>
          <w:lang w:val="en-US"/>
        </w:rPr>
        <w:t>rezultat│Indicatori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    │</w:t>
      </w:r>
    </w:p>
    <w:p w14:paraId="4FDA37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de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      │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     │</w:t>
      </w:r>
      <w:proofErr w:type="spellStart"/>
      <w:r>
        <w:rPr>
          <w:rFonts w:ascii="Courier New" w:hAnsi="Courier New" w:cs="Courier New"/>
          <w:lang w:val="en-US"/>
        </w:rPr>
        <w:t>îndepliniţi│de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rezultat│completate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</w:p>
    <w:p w14:paraId="01846B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intervenţie</w:t>
      </w:r>
      <w:proofErr w:type="spellEnd"/>
      <w:r>
        <w:rPr>
          <w:rFonts w:ascii="Courier New" w:hAnsi="Courier New" w:cs="Courier New"/>
          <w:lang w:val="en-US"/>
        </w:rPr>
        <w:t xml:space="preserve">   │de </w:t>
      </w:r>
      <w:proofErr w:type="spellStart"/>
      <w:proofErr w:type="gram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de│completate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perioada│îndepliniţi│de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</w:p>
    <w:p w14:paraId="501D14B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│              │UAT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UAT  │</w:t>
      </w:r>
      <w:proofErr w:type="gramEnd"/>
      <w:r>
        <w:rPr>
          <w:rFonts w:ascii="Courier New" w:hAnsi="Courier New" w:cs="Courier New"/>
          <w:lang w:val="en-US"/>
        </w:rPr>
        <w:t xml:space="preserve">de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 │de         │la ultima  │UAT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</w:p>
    <w:p w14:paraId="06B1B7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spellStart"/>
      <w:proofErr w:type="gramEnd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de│UAT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raportare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raportare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din│</w:t>
      </w:r>
    </w:p>
    <w:p w14:paraId="6AE920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din │           │           │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</w:p>
    <w:p w14:paraId="0C8C5F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în│prevăzute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   │           │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</w:p>
    <w:p w14:paraId="003448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│PAC.)       │PAC.)        │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>│           │       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PAC.)   │</w:t>
      </w:r>
    </w:p>
    <w:p w14:paraId="70D534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             │PAC.)       │           │           │           │</w:t>
      </w:r>
    </w:p>
    <w:p w14:paraId="3E554E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69B8B3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 xml:space="preserve">: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6DC319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70BC6B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│de VMI      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     │x </w:t>
      </w:r>
      <w:proofErr w:type="spellStart"/>
      <w:r>
        <w:rPr>
          <w:rFonts w:ascii="Courier New" w:hAnsi="Courier New" w:cs="Courier New"/>
          <w:lang w:val="en-US"/>
        </w:rPr>
        <w:t>porţii</w:t>
      </w:r>
      <w:proofErr w:type="spellEnd"/>
      <w:r>
        <w:rPr>
          <w:rFonts w:ascii="Courier New" w:hAnsi="Courier New" w:cs="Courier New"/>
          <w:lang w:val="en-US"/>
        </w:rPr>
        <w:t xml:space="preserve"> de │           │           │           │</w:t>
      </w:r>
    </w:p>
    <w:p w14:paraId="076D02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mâncare</w:t>
      </w:r>
      <w:proofErr w:type="spellEnd"/>
      <w:r>
        <w:rPr>
          <w:rFonts w:ascii="Courier New" w:hAnsi="Courier New" w:cs="Courier New"/>
          <w:lang w:val="en-US"/>
        </w:rPr>
        <w:t xml:space="preserve">     │           │           │           │</w:t>
      </w:r>
    </w:p>
    <w:p w14:paraId="7C0C66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│</w:t>
      </w:r>
      <w:proofErr w:type="spellStart"/>
      <w:r>
        <w:rPr>
          <w:rFonts w:ascii="Courier New" w:hAnsi="Courier New" w:cs="Courier New"/>
          <w:lang w:val="en-US"/>
        </w:rPr>
        <w:t>Oferirea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unei│oferite</w:t>
      </w:r>
      <w:proofErr w:type="spellEnd"/>
      <w:r>
        <w:rPr>
          <w:rFonts w:ascii="Courier New" w:hAnsi="Courier New" w:cs="Courier New"/>
          <w:lang w:val="en-US"/>
        </w:rPr>
        <w:t xml:space="preserve">     │           │           │           │</w:t>
      </w:r>
    </w:p>
    <w:p w14:paraId="02B25F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       │mese </w:t>
      </w:r>
      <w:proofErr w:type="spellStart"/>
      <w:r>
        <w:rPr>
          <w:rFonts w:ascii="Courier New" w:hAnsi="Courier New" w:cs="Courier New"/>
          <w:lang w:val="en-US"/>
        </w:rPr>
        <w:t>calde</w:t>
      </w:r>
      <w:proofErr w:type="spellEnd"/>
      <w:r>
        <w:rPr>
          <w:rFonts w:ascii="Courier New" w:hAnsi="Courier New" w:cs="Courier New"/>
          <w:lang w:val="en-US"/>
        </w:rPr>
        <w:t xml:space="preserve">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100C462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             │</w:t>
      </w:r>
      <w:proofErr w:type="spellStart"/>
      <w:r>
        <w:rPr>
          <w:rFonts w:ascii="Courier New" w:hAnsi="Courier New" w:cs="Courier New"/>
          <w:lang w:val="en-US"/>
        </w:rPr>
        <w:t>voluntare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41EB769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├────────────┼─────────────┼────────────┼───────────┼───────────┼───────────┤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013199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din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66E665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2FE20D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     │1 </w:t>
      </w:r>
      <w:proofErr w:type="spellStart"/>
      <w:r>
        <w:rPr>
          <w:rFonts w:ascii="Courier New" w:hAnsi="Courier New" w:cs="Courier New"/>
          <w:lang w:val="en-US"/>
        </w:rPr>
        <w:t>centru</w:t>
      </w:r>
      <w:proofErr w:type="spellEnd"/>
      <w:r>
        <w:rPr>
          <w:rFonts w:ascii="Courier New" w:hAnsi="Courier New" w:cs="Courier New"/>
          <w:lang w:val="en-US"/>
        </w:rPr>
        <w:t xml:space="preserve"> de │           │           │           │</w:t>
      </w:r>
    </w:p>
    <w:p w14:paraId="0E3152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│de VMI care │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  │zi </w:t>
      </w:r>
      <w:proofErr w:type="spellStart"/>
      <w:r>
        <w:rPr>
          <w:rFonts w:ascii="Courier New" w:hAnsi="Courier New" w:cs="Courier New"/>
          <w:lang w:val="en-US"/>
        </w:rPr>
        <w:t>înfiinţat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154035E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│1. </w:t>
      </w:r>
      <w:proofErr w:type="spellStart"/>
      <w:proofErr w:type="gram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psihologică</w:t>
      </w:r>
      <w:proofErr w:type="spellEnd"/>
      <w:r>
        <w:rPr>
          <w:rFonts w:ascii="Courier New" w:hAnsi="Courier New" w:cs="Courier New"/>
          <w:lang w:val="en-US"/>
        </w:rPr>
        <w:t xml:space="preserve">  │x           │           │           │           │</w:t>
      </w:r>
    </w:p>
    <w:p w14:paraId="5B6030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      │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de     │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      │</w:t>
      </w:r>
      <w:proofErr w:type="spellStart"/>
      <w:r>
        <w:rPr>
          <w:rFonts w:ascii="Courier New" w:hAnsi="Courier New" w:cs="Courier New"/>
          <w:lang w:val="en-US"/>
        </w:rPr>
        <w:t>beneficiari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143B86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separare</w:t>
      </w:r>
      <w:proofErr w:type="spellEnd"/>
      <w:r>
        <w:rPr>
          <w:rFonts w:ascii="Courier New" w:hAnsi="Courier New" w:cs="Courier New"/>
          <w:lang w:val="en-US"/>
        </w:rPr>
        <w:t xml:space="preserve"> de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educaţional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4AB217A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    │             │            │           │           │           │</w:t>
      </w:r>
    </w:p>
    <w:p w14:paraId="2D41C7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├────────────┼─────────────┼────────────┼───────────┼───────────┼───────────┤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4F8A445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066D1D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          │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pentru│1 </w:t>
      </w:r>
      <w:proofErr w:type="spellStart"/>
      <w:proofErr w:type="gramStart"/>
      <w:r>
        <w:rPr>
          <w:rFonts w:ascii="Courier New" w:hAnsi="Courier New" w:cs="Courier New"/>
          <w:lang w:val="en-US"/>
        </w:rPr>
        <w:t>serviciu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230E5A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│din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│de </w:t>
      </w:r>
      <w:proofErr w:type="spellStart"/>
      <w:r>
        <w:rPr>
          <w:rFonts w:ascii="Courier New" w:hAnsi="Courier New" w:cs="Courier New"/>
          <w:lang w:val="en-US"/>
        </w:rPr>
        <w:t>îngrijire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78C033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activităţilor│la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00936B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│de VMI cu   │de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ale  │</w:t>
      </w:r>
      <w:proofErr w:type="spellStart"/>
      <w:proofErr w:type="gramEnd"/>
      <w:r>
        <w:rPr>
          <w:rFonts w:ascii="Courier New" w:hAnsi="Courier New" w:cs="Courier New"/>
          <w:lang w:val="en-US"/>
        </w:rPr>
        <w:t>înfiinţat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28B08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│grad de     │</w:t>
      </w:r>
      <w:proofErr w:type="spellStart"/>
      <w:r>
        <w:rPr>
          <w:rFonts w:ascii="Courier New" w:hAnsi="Courier New" w:cs="Courier New"/>
          <w:lang w:val="en-US"/>
        </w:rPr>
        <w:t>vieţii</w:t>
      </w:r>
      <w:proofErr w:type="spellEnd"/>
      <w:r>
        <w:rPr>
          <w:rFonts w:ascii="Courier New" w:hAnsi="Courier New" w:cs="Courier New"/>
          <w:lang w:val="en-US"/>
        </w:rPr>
        <w:t xml:space="preserve">       │x           │           │           │           │</w:t>
      </w:r>
    </w:p>
    <w:p w14:paraId="1AD32E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autonomie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zilnice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beneficiari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32A292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scăzut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21C9C66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psihologică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54CDAF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71E0307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             │x 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40B168A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 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7109AE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 xml:space="preserve">:     │x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1B7690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organizată</w:t>
      </w:r>
      <w:proofErr w:type="spellEnd"/>
      <w:r>
        <w:rPr>
          <w:rFonts w:ascii="Courier New" w:hAnsi="Courier New" w:cs="Courier New"/>
          <w:lang w:val="en-US"/>
        </w:rPr>
        <w:t xml:space="preserve">  │           │           │           │</w:t>
      </w:r>
    </w:p>
    <w:p w14:paraId="2E9CE6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    │de </w:t>
      </w:r>
      <w:proofErr w:type="spellStart"/>
      <w:r>
        <w:rPr>
          <w:rFonts w:ascii="Courier New" w:hAnsi="Courier New" w:cs="Courier New"/>
          <w:lang w:val="en-US"/>
        </w:rPr>
        <w:t>activităţi│x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care│           │           │           │</w:t>
      </w:r>
    </w:p>
    <w:p w14:paraId="54511A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│de </w:t>
      </w:r>
      <w:proofErr w:type="spellStart"/>
      <w:r>
        <w:rPr>
          <w:rFonts w:ascii="Courier New" w:hAnsi="Courier New" w:cs="Courier New"/>
          <w:lang w:val="en-US"/>
        </w:rPr>
        <w:t>consiliere│au</w:t>
      </w:r>
      <w:proofErr w:type="spellEnd"/>
      <w:r>
        <w:rPr>
          <w:rFonts w:ascii="Courier New" w:hAnsi="Courier New" w:cs="Courier New"/>
          <w:lang w:val="en-US"/>
        </w:rPr>
        <w:t xml:space="preserve">          │           │           │           │</w:t>
      </w:r>
    </w:p>
    <w:p w14:paraId="467C24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│de VMI cu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           │           │           │</w:t>
      </w:r>
    </w:p>
    <w:p w14:paraId="2395BEA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aflaţi│de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activităţi│de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42C0E7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de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    │x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care│           │           │           │</w:t>
      </w:r>
    </w:p>
    <w:p w14:paraId="7D841F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│abandon     │„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     │au </w:t>
      </w:r>
      <w:proofErr w:type="spellStart"/>
      <w:r>
        <w:rPr>
          <w:rFonts w:ascii="Courier New" w:hAnsi="Courier New" w:cs="Courier New"/>
          <w:lang w:val="en-US"/>
        </w:rPr>
        <w:t>abandonat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50A81BB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copii│</w:t>
      </w:r>
      <w:proofErr w:type="gramStart"/>
      <w:r>
        <w:rPr>
          <w:rFonts w:ascii="Courier New" w:hAnsi="Courier New" w:cs="Courier New"/>
          <w:lang w:val="en-US"/>
        </w:rPr>
        <w:t>părinţilor</w:t>
      </w:r>
      <w:proofErr w:type="spellEnd"/>
      <w:r>
        <w:rPr>
          <w:rFonts w:ascii="Courier New" w:hAnsi="Courier New" w:cs="Courier New"/>
          <w:lang w:val="en-US"/>
        </w:rPr>
        <w:t xml:space="preserve">“  </w:t>
      </w:r>
      <w:proofErr w:type="gramEnd"/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     │           │           │           │</w:t>
      </w:r>
    </w:p>
    <w:p w14:paraId="5C3B84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│care au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x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care│           │           │           │</w:t>
      </w:r>
    </w:p>
    <w:p w14:paraId="7247F7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abandonat</w:t>
      </w:r>
      <w:proofErr w:type="spellEnd"/>
      <w:r>
        <w:rPr>
          <w:rFonts w:ascii="Courier New" w:hAnsi="Courier New" w:cs="Courier New"/>
          <w:lang w:val="en-US"/>
        </w:rPr>
        <w:t xml:space="preserve">   │de </w:t>
      </w:r>
      <w:proofErr w:type="spellStart"/>
      <w:r>
        <w:rPr>
          <w:rFonts w:ascii="Courier New" w:hAnsi="Courier New" w:cs="Courier New"/>
          <w:lang w:val="en-US"/>
        </w:rPr>
        <w:t>activităţi│nu</w:t>
      </w:r>
      <w:proofErr w:type="spellEnd"/>
      <w:r>
        <w:rPr>
          <w:rFonts w:ascii="Courier New" w:hAnsi="Courier New" w:cs="Courier New"/>
          <w:lang w:val="en-US"/>
        </w:rPr>
        <w:t xml:space="preserve"> au       │           │           │           │</w:t>
      </w:r>
    </w:p>
    <w:p w14:paraId="4DDF342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     │de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abandonat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06E08D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│„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ca   │           │           │           │</w:t>
      </w:r>
    </w:p>
    <w:p w14:paraId="6F9A2B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şcoală</w:t>
      </w:r>
      <w:proofErr w:type="spellEnd"/>
      <w:r>
        <w:rPr>
          <w:rFonts w:ascii="Courier New" w:hAnsi="Courier New" w:cs="Courier New"/>
          <w:lang w:val="en-US"/>
        </w:rPr>
        <w:t xml:space="preserve">“  </w:t>
      </w:r>
      <w:proofErr w:type="gram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urmare</w:t>
      </w:r>
      <w:proofErr w:type="spellEnd"/>
      <w:r>
        <w:rPr>
          <w:rFonts w:ascii="Courier New" w:hAnsi="Courier New" w:cs="Courier New"/>
          <w:lang w:val="en-US"/>
        </w:rPr>
        <w:t xml:space="preserve"> a    │           │           │           │</w:t>
      </w:r>
    </w:p>
    <w:p w14:paraId="087FD3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             │</w:t>
      </w:r>
      <w:proofErr w:type="spellStart"/>
      <w:r>
        <w:rPr>
          <w:rFonts w:ascii="Courier New" w:hAnsi="Courier New" w:cs="Courier New"/>
          <w:lang w:val="en-US"/>
        </w:rPr>
        <w:t>sprijinului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2AD362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          │            │             │</w:t>
      </w:r>
      <w:proofErr w:type="spellStart"/>
      <w:r>
        <w:rPr>
          <w:rFonts w:ascii="Courier New" w:hAnsi="Courier New" w:cs="Courier New"/>
          <w:lang w:val="en-US"/>
        </w:rPr>
        <w:t>primit</w:t>
      </w:r>
      <w:proofErr w:type="spellEnd"/>
      <w:r>
        <w:rPr>
          <w:rFonts w:ascii="Courier New" w:hAnsi="Courier New" w:cs="Courier New"/>
          <w:lang w:val="en-US"/>
        </w:rPr>
        <w:t xml:space="preserve">      │           │           │           │</w:t>
      </w:r>
    </w:p>
    <w:p w14:paraId="0A6ADD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├────────────┼─────────────┼────────────┼───────────┼───────────┼───────────┤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40BC65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│2. </w:t>
      </w:r>
      <w:proofErr w:type="spellStart"/>
      <w:r>
        <w:rPr>
          <w:rFonts w:ascii="Courier New" w:hAnsi="Courier New" w:cs="Courier New"/>
          <w:lang w:val="en-US"/>
        </w:rPr>
        <w:t>Educaţie</w:t>
      </w:r>
      <w:proofErr w:type="spellEnd"/>
      <w:r>
        <w:rPr>
          <w:rFonts w:ascii="Courier New" w:hAnsi="Courier New" w:cs="Courier New"/>
          <w:lang w:val="en-US"/>
        </w:rPr>
        <w:t xml:space="preserve">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16928C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0F2D95D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│care au     │           │           │           │</w:t>
      </w:r>
    </w:p>
    <w:p w14:paraId="62DAEE0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pregătirea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frecventat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03EADC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temelor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zilnic</w:t>
      </w:r>
      <w:proofErr w:type="spellEnd"/>
      <w:r>
        <w:rPr>
          <w:rFonts w:ascii="Courier New" w:hAnsi="Courier New" w:cs="Courier New"/>
          <w:lang w:val="en-US"/>
        </w:rPr>
        <w:t xml:space="preserve"> un   │           │           │           │</w:t>
      </w:r>
    </w:p>
    <w:p w14:paraId="64200F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centru</w:t>
      </w:r>
      <w:proofErr w:type="spellEnd"/>
      <w:r>
        <w:rPr>
          <w:rFonts w:ascii="Courier New" w:hAnsi="Courier New" w:cs="Courier New"/>
          <w:lang w:val="en-US"/>
        </w:rPr>
        <w:t xml:space="preserve"> de zi│           │           │           │</w:t>
      </w:r>
    </w:p>
    <w:p w14:paraId="3D0D94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activităţi│x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4D0BF4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5EB570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│„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     │x burse     │           │           │           │</w:t>
      </w:r>
    </w:p>
    <w:p w14:paraId="71A6E38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de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părinţilor</w:t>
      </w:r>
      <w:proofErr w:type="spellEnd"/>
      <w:r>
        <w:rPr>
          <w:rFonts w:ascii="Courier New" w:hAnsi="Courier New" w:cs="Courier New"/>
          <w:lang w:val="en-US"/>
        </w:rPr>
        <w:t xml:space="preserve">“  </w:t>
      </w:r>
      <w:proofErr w:type="gramEnd"/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   │           │           │           │</w:t>
      </w:r>
    </w:p>
    <w:p w14:paraId="2A74B6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etnie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romă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│x </w:t>
      </w:r>
      <w:proofErr w:type="spellStart"/>
      <w:r>
        <w:rPr>
          <w:rFonts w:ascii="Courier New" w:hAnsi="Courier New" w:cs="Courier New"/>
          <w:lang w:val="en-US"/>
        </w:rPr>
        <w:t>pachete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5A806B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│burse </w:t>
      </w:r>
      <w:proofErr w:type="spellStart"/>
      <w:r>
        <w:rPr>
          <w:rFonts w:ascii="Courier New" w:hAnsi="Courier New" w:cs="Courier New"/>
          <w:lang w:val="en-US"/>
        </w:rPr>
        <w:t>sociale│oferite</w:t>
      </w:r>
      <w:proofErr w:type="spellEnd"/>
      <w:r>
        <w:rPr>
          <w:rFonts w:ascii="Courier New" w:hAnsi="Courier New" w:cs="Courier New"/>
          <w:lang w:val="en-US"/>
        </w:rPr>
        <w:t xml:space="preserve">     │           │           │           │</w:t>
      </w:r>
    </w:p>
    <w:p w14:paraId="0BB733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│x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care│           │           │           │</w:t>
      </w:r>
    </w:p>
    <w:p w14:paraId="0E4B785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     │au          │           │           │           │</w:t>
      </w:r>
    </w:p>
    <w:p w14:paraId="0053BF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│material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participat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27EFFA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la </w:t>
      </w:r>
      <w:proofErr w:type="spellStart"/>
      <w:r>
        <w:rPr>
          <w:rFonts w:ascii="Courier New" w:hAnsi="Courier New" w:cs="Courier New"/>
          <w:lang w:val="en-US"/>
        </w:rPr>
        <w:t>programul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3C587B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>│„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297DF7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tipul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şcoală</w:t>
      </w:r>
      <w:proofErr w:type="spellEnd"/>
      <w:r>
        <w:rPr>
          <w:rFonts w:ascii="Courier New" w:hAnsi="Courier New" w:cs="Courier New"/>
          <w:lang w:val="en-US"/>
        </w:rPr>
        <w:t xml:space="preserve">“  </w:t>
      </w:r>
      <w:proofErr w:type="gram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608470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│„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53E0AF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şcoală</w:t>
      </w:r>
      <w:proofErr w:type="spellEnd"/>
      <w:r>
        <w:rPr>
          <w:rFonts w:ascii="Courier New" w:hAnsi="Courier New" w:cs="Courier New"/>
          <w:lang w:val="en-US"/>
        </w:rPr>
        <w:t xml:space="preserve">“  </w:t>
      </w:r>
      <w:proofErr w:type="gramEnd"/>
      <w:r>
        <w:rPr>
          <w:rFonts w:ascii="Courier New" w:hAnsi="Courier New" w:cs="Courier New"/>
          <w:lang w:val="en-US"/>
        </w:rPr>
        <w:t xml:space="preserve">    │            │           │           │           │</w:t>
      </w:r>
    </w:p>
    <w:p w14:paraId="6DC99A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6A34EE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0BA429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Catagrafia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33DF75F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1EBD4D5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nevaccinate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5F4CB6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Consilierea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1D0074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          │            │           │           │           │</w:t>
      </w:r>
    </w:p>
    <w:p w14:paraId="358815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mobilizarea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x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           │           │           │</w:t>
      </w:r>
    </w:p>
    <w:p w14:paraId="40B9C30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Populaţia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informate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17B9D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nevaccinată</w:t>
      </w:r>
      <w:proofErr w:type="spellEnd"/>
      <w:r>
        <w:rPr>
          <w:rFonts w:ascii="Courier New" w:hAnsi="Courier New" w:cs="Courier New"/>
          <w:lang w:val="en-US"/>
        </w:rPr>
        <w:t xml:space="preserve"> │la </w:t>
      </w:r>
      <w:proofErr w:type="spellStart"/>
      <w:r>
        <w:rPr>
          <w:rFonts w:ascii="Courier New" w:hAnsi="Courier New" w:cs="Courier New"/>
          <w:lang w:val="en-US"/>
        </w:rPr>
        <w:t>acţiunile</w:t>
      </w:r>
      <w:proofErr w:type="spellEnd"/>
      <w:r>
        <w:rPr>
          <w:rFonts w:ascii="Courier New" w:hAnsi="Courier New" w:cs="Courier New"/>
          <w:lang w:val="en-US"/>
        </w:rPr>
        <w:t xml:space="preserve">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6E5D40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vaccinare</w:t>
      </w:r>
      <w:proofErr w:type="spellEnd"/>
      <w:r>
        <w:rPr>
          <w:rFonts w:ascii="Courier New" w:hAnsi="Courier New" w:cs="Courier New"/>
          <w:lang w:val="en-US"/>
        </w:rPr>
        <w:t xml:space="preserve"> │vaccinate   │           │           │           │</w:t>
      </w:r>
    </w:p>
    <w:p w14:paraId="0A92A1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de   │            │           │           │           │</w:t>
      </w:r>
    </w:p>
    <w:p w14:paraId="3639F8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690E3C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populaţiei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622E87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    │            │           │           │           │</w:t>
      </w:r>
    </w:p>
    <w:p w14:paraId="2E0145E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     │            │           │           │           │</w:t>
      </w:r>
    </w:p>
    <w:p w14:paraId="01E2E8B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necesitatea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790660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vaccinării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04ACA0B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├────────────┼─────────────┼────────────┼───────────┼───────────┼───────────┤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6D9F5D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15CA7F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Sesiuni</w:t>
      </w:r>
      <w:proofErr w:type="spellEnd"/>
      <w:r>
        <w:rPr>
          <w:rFonts w:ascii="Courier New" w:hAnsi="Courier New" w:cs="Courier New"/>
          <w:lang w:val="en-US"/>
        </w:rPr>
        <w:t xml:space="preserve"> de   │            │           │           │           │</w:t>
      </w:r>
    </w:p>
    <w:p w14:paraId="147EC5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   │            │           │           │           │</w:t>
      </w:r>
    </w:p>
    <w:p w14:paraId="5E59A7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     │            │           │           │           │</w:t>
      </w:r>
    </w:p>
    <w:p w14:paraId="307289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planningul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3516F2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│familial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4C7352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Grupuri</w:t>
      </w:r>
      <w:proofErr w:type="spellEnd"/>
      <w:r>
        <w:rPr>
          <w:rFonts w:ascii="Courier New" w:hAnsi="Courier New" w:cs="Courier New"/>
          <w:lang w:val="en-US"/>
        </w:rPr>
        <w:t xml:space="preserve"> de   │</w:t>
      </w:r>
      <w:proofErr w:type="spellStart"/>
      <w:r>
        <w:rPr>
          <w:rFonts w:ascii="Courier New" w:hAnsi="Courier New" w:cs="Courier New"/>
          <w:lang w:val="en-US"/>
        </w:rPr>
        <w:t>informate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7F20C87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pentru│x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27B873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│3.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Tineri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gravide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gramStart"/>
      <w:r>
        <w:rPr>
          <w:rFonts w:ascii="Courier New" w:hAnsi="Courier New" w:cs="Courier New"/>
          <w:lang w:val="en-US"/>
        </w:rPr>
        <w:t>cu  │</w:t>
      </w:r>
      <w:proofErr w:type="spellStart"/>
      <w:proofErr w:type="gramEnd"/>
      <w:r>
        <w:rPr>
          <w:rFonts w:ascii="Courier New" w:hAnsi="Courier New" w:cs="Courier New"/>
          <w:lang w:val="en-US"/>
        </w:rPr>
        <w:t>participante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6A44F3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│              │            │accent pe    │la </w:t>
      </w:r>
      <w:proofErr w:type="spellStart"/>
      <w:proofErr w:type="gram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7241B8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gravidele</w:t>
      </w:r>
      <w:proofErr w:type="spellEnd"/>
      <w:r>
        <w:rPr>
          <w:rFonts w:ascii="Courier New" w:hAnsi="Courier New" w:cs="Courier New"/>
          <w:lang w:val="en-US"/>
        </w:rPr>
        <w:t xml:space="preserve">    │de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5E438B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minore</w:t>
      </w:r>
      <w:proofErr w:type="spellEnd"/>
      <w:r>
        <w:rPr>
          <w:rFonts w:ascii="Courier New" w:hAnsi="Courier New" w:cs="Courier New"/>
          <w:lang w:val="en-US"/>
        </w:rPr>
        <w:t xml:space="preserve">       │            │           │           │           │</w:t>
      </w:r>
    </w:p>
    <w:p w14:paraId="605583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proofErr w:type="gramStart"/>
      <w:r>
        <w:rPr>
          <w:rFonts w:ascii="Courier New" w:hAnsi="Courier New" w:cs="Courier New"/>
          <w:lang w:val="en-US"/>
        </w:rPr>
        <w:t>/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4BA62A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40ADA1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distribuirea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60081DE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materiale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326F16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gramStart"/>
      <w:r>
        <w:rPr>
          <w:rFonts w:ascii="Courier New" w:hAnsi="Courier New" w:cs="Courier New"/>
          <w:lang w:val="en-US"/>
        </w:rPr>
        <w:t>informative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6ABA78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├────────────┼─────────────┼────────────┼───────────┼───────────┼───────────┤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0EB485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3E66D52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│            │           │           │           │</w:t>
      </w:r>
    </w:p>
    <w:p w14:paraId="0A0B70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73F59D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la  │</w:t>
      </w:r>
      <w:proofErr w:type="gramEnd"/>
      <w:r>
        <w:rPr>
          <w:rFonts w:ascii="Courier New" w:hAnsi="Courier New" w:cs="Courier New"/>
          <w:lang w:val="en-US"/>
        </w:rPr>
        <w:t xml:space="preserve">au </w:t>
      </w:r>
      <w:proofErr w:type="spellStart"/>
      <w:r>
        <w:rPr>
          <w:rFonts w:ascii="Courier New" w:hAnsi="Courier New" w:cs="Courier New"/>
          <w:lang w:val="en-US"/>
        </w:rPr>
        <w:t>primit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09ED8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îngrijire</w:t>
      </w:r>
      <w:proofErr w:type="spellEnd"/>
      <w:r>
        <w:rPr>
          <w:rFonts w:ascii="Courier New" w:hAnsi="Courier New" w:cs="Courier New"/>
          <w:lang w:val="en-US"/>
        </w:rPr>
        <w:t xml:space="preserve"> la│           │           │           │</w:t>
      </w:r>
    </w:p>
    <w:p w14:paraId="58D333E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de   │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97BF6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prevenire</w:t>
      </w:r>
      <w:proofErr w:type="spellEnd"/>
      <w:r>
        <w:rPr>
          <w:rFonts w:ascii="Courier New" w:hAnsi="Courier New" w:cs="Courier New"/>
          <w:lang w:val="en-US"/>
        </w:rPr>
        <w:t xml:space="preserve">/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63B3DE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diagnosticare│care</w:t>
      </w:r>
      <w:proofErr w:type="spellEnd"/>
      <w:r>
        <w:rPr>
          <w:rFonts w:ascii="Courier New" w:hAnsi="Courier New" w:cs="Courier New"/>
          <w:lang w:val="en-US"/>
        </w:rPr>
        <w:t xml:space="preserve"> au     │           │           │           │</w:t>
      </w:r>
    </w:p>
    <w:p w14:paraId="066085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precoce</w:t>
      </w:r>
      <w:proofErr w:type="spellEnd"/>
      <w:r>
        <w:rPr>
          <w:rFonts w:ascii="Courier New" w:hAnsi="Courier New" w:cs="Courier New"/>
          <w:lang w:val="en-US"/>
        </w:rPr>
        <w:t xml:space="preserve"> a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participat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3FEA74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│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boli</w:t>
      </w:r>
      <w:proofErr w:type="spellEnd"/>
      <w:r>
        <w:rPr>
          <w:rFonts w:ascii="Courier New" w:hAnsi="Courier New" w:cs="Courier New"/>
          <w:lang w:val="en-US"/>
        </w:rPr>
        <w:t xml:space="preserve">    │la </w:t>
      </w:r>
      <w:proofErr w:type="spellStart"/>
      <w:proofErr w:type="gram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207E29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lang w:val="en-US"/>
        </w:rPr>
        <w:t>cronice</w:t>
      </w:r>
      <w:proofErr w:type="spellEnd"/>
      <w:r>
        <w:rPr>
          <w:rFonts w:ascii="Courier New" w:hAnsi="Courier New" w:cs="Courier New"/>
          <w:lang w:val="en-US"/>
        </w:rPr>
        <w:t xml:space="preserve">/     │de </w:t>
      </w:r>
      <w:proofErr w:type="spellStart"/>
      <w:r>
        <w:rPr>
          <w:rFonts w:ascii="Courier New" w:hAnsi="Courier New" w:cs="Courier New"/>
          <w:lang w:val="en-US"/>
        </w:rPr>
        <w:t>prevenire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22FB18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│cancer/TBC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15D5484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│etc.         │</w:t>
      </w:r>
      <w:proofErr w:type="spellStart"/>
      <w:r>
        <w:rPr>
          <w:rFonts w:ascii="Courier New" w:hAnsi="Courier New" w:cs="Courier New"/>
          <w:lang w:val="en-US"/>
        </w:rPr>
        <w:t>înscrise</w:t>
      </w:r>
      <w:proofErr w:type="spellEnd"/>
      <w:r>
        <w:rPr>
          <w:rFonts w:ascii="Courier New" w:hAnsi="Courier New" w:cs="Courier New"/>
          <w:lang w:val="en-US"/>
        </w:rPr>
        <w:t xml:space="preserve"> la │           │           │           │</w:t>
      </w:r>
    </w:p>
    <w:p w14:paraId="32431B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 xml:space="preserve"> de   │</w:t>
      </w:r>
      <w:proofErr w:type="spellStart"/>
      <w:r>
        <w:rPr>
          <w:rFonts w:ascii="Courier New" w:hAnsi="Courier New" w:cs="Courier New"/>
          <w:lang w:val="en-US"/>
        </w:rPr>
        <w:t>medicul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5390FD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înscriere</w:t>
      </w:r>
      <w:proofErr w:type="spellEnd"/>
      <w:r>
        <w:rPr>
          <w:rFonts w:ascii="Courier New" w:hAnsi="Courier New" w:cs="Courier New"/>
          <w:lang w:val="en-US"/>
        </w:rPr>
        <w:t xml:space="preserve"> la │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    │           │           │           │</w:t>
      </w:r>
    </w:p>
    <w:p w14:paraId="7C57EA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medicul</w:t>
      </w:r>
      <w:proofErr w:type="spellEnd"/>
      <w:r>
        <w:rPr>
          <w:rFonts w:ascii="Courier New" w:hAnsi="Courier New" w:cs="Courier New"/>
          <w:lang w:val="en-US"/>
        </w:rPr>
        <w:t xml:space="preserve"> de   │            │           │           │           │</w:t>
      </w:r>
    </w:p>
    <w:p w14:paraId="53CD67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     │            │           │           │           │</w:t>
      </w:r>
    </w:p>
    <w:p w14:paraId="0A1142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532C6E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6A881C9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Oferirea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02BD4A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32E9CB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4E1E50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Adaptarea</w:t>
      </w:r>
      <w:proofErr w:type="spellEnd"/>
      <w:r>
        <w:rPr>
          <w:rFonts w:ascii="Courier New" w:hAnsi="Courier New" w:cs="Courier New"/>
          <w:lang w:val="en-US"/>
        </w:rPr>
        <w:t xml:space="preserve">    │de </w:t>
      </w:r>
      <w:proofErr w:type="spellStart"/>
      <w:r>
        <w:rPr>
          <w:rFonts w:ascii="Courier New" w:hAnsi="Courier New" w:cs="Courier New"/>
          <w:lang w:val="en-US"/>
        </w:rPr>
        <w:t>locuinţe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7C0E3B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    │           │           │           │</w:t>
      </w:r>
    </w:p>
    <w:p w14:paraId="49053A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cu │</w:t>
      </w:r>
      <w:proofErr w:type="spellStart"/>
      <w:r>
        <w:rPr>
          <w:rFonts w:ascii="Courier New" w:hAnsi="Courier New" w:cs="Courier New"/>
          <w:lang w:val="en-US"/>
        </w:rPr>
        <w:t>Efectuarea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de│x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 xml:space="preserve"> a │           │           │           │</w:t>
      </w:r>
    </w:p>
    <w:p w14:paraId="68A44E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│4.            │</w:t>
      </w:r>
      <w:proofErr w:type="spellStart"/>
      <w:r>
        <w:rPr>
          <w:rFonts w:ascii="Courier New" w:hAnsi="Courier New" w:cs="Courier New"/>
          <w:lang w:val="en-US"/>
        </w:rPr>
        <w:t>dizabilităţi│reparaţii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/│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      │           │           │           │</w:t>
      </w:r>
    </w:p>
    <w:p w14:paraId="0255003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Infrastructură│Copii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aflaţi│sau</w:t>
      </w:r>
      <w:proofErr w:type="spellEnd"/>
      <w:r>
        <w:rPr>
          <w:rFonts w:ascii="Courier New" w:hAnsi="Courier New" w:cs="Courier New"/>
          <w:lang w:val="en-US"/>
        </w:rPr>
        <w:t xml:space="preserve">          │</w:t>
      </w:r>
      <w:proofErr w:type="spellStart"/>
      <w:r>
        <w:rPr>
          <w:rFonts w:ascii="Courier New" w:hAnsi="Courier New" w:cs="Courier New"/>
          <w:lang w:val="en-US"/>
        </w:rPr>
        <w:t>locuinţă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11F6A7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spellStart"/>
      <w:proofErr w:type="gramEnd"/>
      <w:r>
        <w:rPr>
          <w:rFonts w:ascii="Courier New" w:hAnsi="Courier New" w:cs="Courier New"/>
          <w:lang w:val="en-US"/>
        </w:rPr>
        <w:t>îmbunătăţiri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 │           │           │           │</w:t>
      </w:r>
    </w:p>
    <w:p w14:paraId="3E85EC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separare</w:t>
      </w:r>
      <w:proofErr w:type="spellEnd"/>
      <w:r>
        <w:rPr>
          <w:rFonts w:ascii="Courier New" w:hAnsi="Courier New" w:cs="Courier New"/>
          <w:lang w:val="en-US"/>
        </w:rPr>
        <w:t xml:space="preserve"> de │ale </w:t>
      </w:r>
      <w:proofErr w:type="spellStart"/>
      <w:r>
        <w:rPr>
          <w:rFonts w:ascii="Courier New" w:hAnsi="Courier New" w:cs="Courier New"/>
          <w:lang w:val="en-US"/>
        </w:rPr>
        <w:t>locuinţei│de</w:t>
      </w:r>
      <w:proofErr w:type="spellEnd"/>
      <w:r>
        <w:rPr>
          <w:rFonts w:ascii="Courier New" w:hAnsi="Courier New" w:cs="Courier New"/>
          <w:lang w:val="en-US"/>
        </w:rPr>
        <w:t xml:space="preserve">          │           │           │           │</w:t>
      </w:r>
    </w:p>
    <w:p w14:paraId="32DEBC0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părinţi</w:t>
      </w:r>
      <w:proofErr w:type="spellEnd"/>
      <w:r>
        <w:rPr>
          <w:rFonts w:ascii="Courier New" w:hAnsi="Courier New" w:cs="Courier New"/>
          <w:lang w:val="en-US"/>
        </w:rPr>
        <w:t xml:space="preserve"> 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racordarea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lang w:val="en-US"/>
        </w:rPr>
        <w:t>îmbunătăţiri</w:t>
      </w:r>
      <w:proofErr w:type="spellEnd"/>
      <w:r>
        <w:rPr>
          <w:rFonts w:ascii="Courier New" w:hAnsi="Courier New" w:cs="Courier New"/>
          <w:lang w:val="en-US"/>
        </w:rPr>
        <w:t>│           │           │           │</w:t>
      </w:r>
    </w:p>
    <w:p w14:paraId="25E11F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│la </w:t>
      </w:r>
      <w:proofErr w:type="spellStart"/>
      <w:proofErr w:type="gramStart"/>
      <w:r>
        <w:rPr>
          <w:rFonts w:ascii="Courier New" w:hAnsi="Courier New" w:cs="Courier New"/>
          <w:lang w:val="en-US"/>
        </w:rPr>
        <w:t>utilităţi</w:t>
      </w:r>
      <w:proofErr w:type="spellEnd"/>
      <w:r>
        <w:rPr>
          <w:rFonts w:ascii="Courier New" w:hAnsi="Courier New" w:cs="Courier New"/>
          <w:lang w:val="en-US"/>
        </w:rPr>
        <w:t>,│</w:t>
      </w:r>
      <w:proofErr w:type="gramEnd"/>
      <w:r>
        <w:rPr>
          <w:rFonts w:ascii="Courier New" w:hAnsi="Courier New" w:cs="Courier New"/>
          <w:lang w:val="en-US"/>
        </w:rPr>
        <w:t>/           │           │           │           │</w:t>
      </w:r>
    </w:p>
    <w:p w14:paraId="4891D14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construcţia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modernizări</w:t>
      </w:r>
      <w:proofErr w:type="spellEnd"/>
      <w:r>
        <w:rPr>
          <w:rFonts w:ascii="Courier New" w:hAnsi="Courier New" w:cs="Courier New"/>
          <w:lang w:val="en-US"/>
        </w:rPr>
        <w:t>/│           │           │           │</w:t>
      </w:r>
    </w:p>
    <w:p w14:paraId="1D17AF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camere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reparaţii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0A9EA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,│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018DBE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│WC etc.)     │            │           │           │           │</w:t>
      </w:r>
    </w:p>
    <w:p w14:paraId="35CF0F2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6384FD7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7FFBDF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Oferirea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7CAC7B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    │x </w:t>
      </w:r>
      <w:proofErr w:type="spellStart"/>
      <w:r>
        <w:rPr>
          <w:rFonts w:ascii="Courier New" w:hAnsi="Courier New" w:cs="Courier New"/>
          <w:lang w:val="en-US"/>
        </w:rPr>
        <w:t>pachete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000663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│5. </w:t>
      </w:r>
      <w:proofErr w:type="spellStart"/>
      <w:r>
        <w:rPr>
          <w:rFonts w:ascii="Courier New" w:hAnsi="Courier New" w:cs="Courier New"/>
          <w:lang w:val="en-US"/>
        </w:rPr>
        <w:t>Participare│Membrii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materiale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distribuite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1010CF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      │</w:t>
      </w:r>
      <w:proofErr w:type="spellStart"/>
      <w:r>
        <w:rPr>
          <w:rFonts w:ascii="Courier New" w:hAnsi="Courier New" w:cs="Courier New"/>
          <w:lang w:val="en-US"/>
        </w:rPr>
        <w:t>comunităţii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Oferirea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>x           │           │           │           │</w:t>
      </w:r>
    </w:p>
    <w:p w14:paraId="6FEF1C5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medicamente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echipamente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432008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Oferirea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spellStart"/>
      <w:proofErr w:type="gramEnd"/>
      <w:r>
        <w:rPr>
          <w:rFonts w:ascii="Courier New" w:hAnsi="Courier New" w:cs="Courier New"/>
          <w:lang w:val="en-US"/>
        </w:rPr>
        <w:t>distribuite</w:t>
      </w:r>
      <w:proofErr w:type="spellEnd"/>
      <w:r>
        <w:rPr>
          <w:rFonts w:ascii="Courier New" w:hAnsi="Courier New" w:cs="Courier New"/>
          <w:lang w:val="en-US"/>
        </w:rPr>
        <w:t xml:space="preserve"> │           │           │           │</w:t>
      </w:r>
    </w:p>
    <w:p w14:paraId="3EF3E4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echipamente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2D8A66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          │            │de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317F48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├──────────────┼────────────┼─────────────┼────────────┼───────────┼───────────┼───────────┤</w:t>
      </w:r>
    </w:p>
    <w:p w14:paraId="7B00F9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Exemple</w:t>
      </w:r>
      <w:proofErr w:type="spellEnd"/>
      <w:r>
        <w:rPr>
          <w:rFonts w:ascii="Courier New" w:hAnsi="Courier New" w:cs="Courier New"/>
          <w:lang w:val="en-US"/>
        </w:rPr>
        <w:t>:     │            │           │           │           │</w:t>
      </w:r>
    </w:p>
    <w:p w14:paraId="6F70C0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  │            │           │           │           │</w:t>
      </w:r>
    </w:p>
    <w:p w14:paraId="538950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lang w:val="en-US"/>
        </w:rPr>
        <w:t>profesională</w:t>
      </w:r>
      <w:proofErr w:type="spellEnd"/>
      <w:r>
        <w:rPr>
          <w:rFonts w:ascii="Courier New" w:hAnsi="Courier New" w:cs="Courier New"/>
          <w:lang w:val="en-US"/>
        </w:rPr>
        <w:t xml:space="preserve"> │            │           │           │           │</w:t>
      </w:r>
    </w:p>
    <w:p w14:paraId="55F5079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Identificarea</w:t>
      </w:r>
      <w:proofErr w:type="spellEnd"/>
      <w:r>
        <w:rPr>
          <w:rFonts w:ascii="Courier New" w:hAnsi="Courier New" w:cs="Courier New"/>
          <w:lang w:val="en-US"/>
        </w:rPr>
        <w:t>│            │           │           │           │</w:t>
      </w:r>
    </w:p>
    <w:p w14:paraId="343164E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│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curs de │            │           │           │           │</w:t>
      </w:r>
    </w:p>
    <w:p w14:paraId="65F9CA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│</w:t>
      </w:r>
      <w:proofErr w:type="spellStart"/>
      <w:r>
        <w:rPr>
          <w:rFonts w:ascii="Courier New" w:hAnsi="Courier New" w:cs="Courier New"/>
          <w:lang w:val="en-US"/>
        </w:rPr>
        <w:t>calificare</w:t>
      </w:r>
      <w:proofErr w:type="spellEnd"/>
      <w:r>
        <w:rPr>
          <w:rFonts w:ascii="Courier New" w:hAnsi="Courier New" w:cs="Courier New"/>
          <w:lang w:val="en-US"/>
        </w:rPr>
        <w:t xml:space="preserve">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3AEC2A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Medierea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consiliate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112D99C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angajate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      │x </w:t>
      </w:r>
      <w:proofErr w:type="spellStart"/>
      <w:proofErr w:type="gram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│           │           │</w:t>
      </w:r>
    </w:p>
    <w:p w14:paraId="1D71D9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│6. </w:t>
      </w:r>
      <w:proofErr w:type="spellStart"/>
      <w:r>
        <w:rPr>
          <w:rFonts w:ascii="Courier New" w:hAnsi="Courier New" w:cs="Courier New"/>
          <w:lang w:val="en-US"/>
        </w:rPr>
        <w:t>Ocupare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agricultura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Identificarea│instruite</w:t>
      </w:r>
      <w:proofErr w:type="spellEnd"/>
      <w:r>
        <w:rPr>
          <w:rFonts w:ascii="Courier New" w:hAnsi="Courier New" w:cs="Courier New"/>
          <w:lang w:val="en-US"/>
        </w:rPr>
        <w:t xml:space="preserve">   │           │           │           │</w:t>
      </w:r>
    </w:p>
    <w:p w14:paraId="339F20E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│de          │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</w:t>
      </w:r>
      <w:proofErr w:type="gramStart"/>
      <w:r>
        <w:rPr>
          <w:rFonts w:ascii="Courier New" w:hAnsi="Courier New" w:cs="Courier New"/>
          <w:lang w:val="en-US"/>
        </w:rPr>
        <w:t>de  │</w:t>
      </w:r>
      <w:proofErr w:type="gramEnd"/>
      <w:r>
        <w:rPr>
          <w:rFonts w:ascii="Courier New" w:hAnsi="Courier New" w:cs="Courier New"/>
          <w:lang w:val="en-US"/>
        </w:rPr>
        <w:t xml:space="preserve">x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│           │           │           │</w:t>
      </w:r>
    </w:p>
    <w:p w14:paraId="7ABD3AF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subzistenţă</w:t>
      </w:r>
      <w:proofErr w:type="spellEnd"/>
      <w:r>
        <w:rPr>
          <w:rFonts w:ascii="Courier New" w:hAnsi="Courier New" w:cs="Courier New"/>
          <w:lang w:val="en-US"/>
        </w:rPr>
        <w:t xml:space="preserve">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angajate</w:t>
      </w:r>
      <w:proofErr w:type="spellEnd"/>
      <w:r>
        <w:rPr>
          <w:rFonts w:ascii="Courier New" w:hAnsi="Courier New" w:cs="Courier New"/>
          <w:lang w:val="en-US"/>
        </w:rPr>
        <w:t xml:space="preserve">    │           │           │           │</w:t>
      </w:r>
    </w:p>
    <w:p w14:paraId="488B1C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  <w:r>
        <w:rPr>
          <w:rFonts w:ascii="Courier New" w:hAnsi="Courier New" w:cs="Courier New"/>
          <w:lang w:val="en-US"/>
        </w:rPr>
        <w:t xml:space="preserve">            │           │           │           │</w:t>
      </w:r>
    </w:p>
    <w:p w14:paraId="1BC8727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casnice</w:t>
      </w:r>
      <w:proofErr w:type="spellEnd"/>
      <w:r>
        <w:rPr>
          <w:rFonts w:ascii="Courier New" w:hAnsi="Courier New" w:cs="Courier New"/>
          <w:lang w:val="en-US"/>
        </w:rPr>
        <w:t xml:space="preserve">     │</w:t>
      </w:r>
      <w:proofErr w:type="spellStart"/>
      <w:r>
        <w:rPr>
          <w:rFonts w:ascii="Courier New" w:hAnsi="Courier New" w:cs="Courier New"/>
          <w:lang w:val="en-US"/>
        </w:rPr>
        <w:t>întreprinderi</w:t>
      </w:r>
      <w:proofErr w:type="spellEnd"/>
      <w:r>
        <w:rPr>
          <w:rFonts w:ascii="Courier New" w:hAnsi="Courier New" w:cs="Courier New"/>
          <w:lang w:val="en-US"/>
        </w:rPr>
        <w:t>│            │           │           │           │</w:t>
      </w:r>
    </w:p>
    <w:p w14:paraId="73DCDCB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cu │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/     │            │           │           │           │</w:t>
      </w:r>
    </w:p>
    <w:p w14:paraId="7B0BE78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</w:t>
      </w:r>
      <w:proofErr w:type="spellStart"/>
      <w:r>
        <w:rPr>
          <w:rFonts w:ascii="Courier New" w:hAnsi="Courier New" w:cs="Courier New"/>
          <w:lang w:val="en-US"/>
        </w:rPr>
        <w:t>dizabilităţi│întreprinderi</w:t>
      </w:r>
      <w:proofErr w:type="spellEnd"/>
      <w:r>
        <w:rPr>
          <w:rFonts w:ascii="Courier New" w:hAnsi="Courier New" w:cs="Courier New"/>
          <w:lang w:val="en-US"/>
        </w:rPr>
        <w:t>│            │           │           │           │</w:t>
      </w:r>
    </w:p>
    <w:p w14:paraId="12BE86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de   │            │           │           │           │</w:t>
      </w:r>
    </w:p>
    <w:p w14:paraId="323EAA5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          │            │</w:t>
      </w:r>
      <w:proofErr w:type="spellStart"/>
      <w:r>
        <w:rPr>
          <w:rFonts w:ascii="Courier New" w:hAnsi="Courier New" w:cs="Courier New"/>
          <w:lang w:val="en-US"/>
        </w:rPr>
        <w:t>inserţie</w:t>
      </w:r>
      <w:proofErr w:type="spellEnd"/>
      <w:r>
        <w:rPr>
          <w:rFonts w:ascii="Courier New" w:hAnsi="Courier New" w:cs="Courier New"/>
          <w:lang w:val="en-US"/>
        </w:rPr>
        <w:t xml:space="preserve">     │            │           │           │           │</w:t>
      </w:r>
    </w:p>
    <w:p w14:paraId="2918E6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└──────────────┴────────────┴─────────────┴────────────┴───────────┴───────────┴───────────┘</w:t>
      </w:r>
    </w:p>
    <w:p w14:paraId="3B53817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0D9B15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1A292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4D67D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7</w:t>
      </w:r>
    </w:p>
    <w:p w14:paraId="53AA2CD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28706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51237A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923B2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49726E7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</w:p>
    <w:p w14:paraId="4604D1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1F747B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4688368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A02E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06213E6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LISTA</w:t>
      </w:r>
    </w:p>
    <w:p w14:paraId="44648B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605323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care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</w:p>
    <w:p w14:paraId="707CB6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..............., luna ......................., </w:t>
      </w:r>
      <w:proofErr w:type="spellStart"/>
      <w:r>
        <w:rPr>
          <w:rFonts w:ascii="Courier New" w:hAnsi="Courier New" w:cs="Courier New"/>
          <w:lang w:val="en-US"/>
        </w:rPr>
        <w:t>ziua</w:t>
      </w:r>
      <w:proofErr w:type="spellEnd"/>
      <w:r>
        <w:rPr>
          <w:rFonts w:ascii="Courier New" w:hAnsi="Courier New" w:cs="Courier New"/>
          <w:lang w:val="en-US"/>
        </w:rPr>
        <w:t xml:space="preserve"> ......</w:t>
      </w:r>
    </w:p>
    <w:p w14:paraId="7B7616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C38BDF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7DCDD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F354A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┌────┬─────────────────────────────────┐</w:t>
      </w:r>
    </w:p>
    <w:p w14:paraId="1A6E58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│Nr. │Date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care        │</w:t>
      </w:r>
    </w:p>
    <w:p w14:paraId="163702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crt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spellStart"/>
      <w:proofErr w:type="gramEnd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     │</w:t>
      </w:r>
    </w:p>
    <w:p w14:paraId="57627B9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>*           │</w:t>
      </w:r>
    </w:p>
    <w:p w14:paraId="782CD0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6A4CC33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│1.  │                                 │</w:t>
      </w:r>
    </w:p>
    <w:p w14:paraId="1DE948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1982DF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│2   │                                 │</w:t>
      </w:r>
    </w:p>
    <w:p w14:paraId="4CC82CE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367032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│3 </w:t>
      </w:r>
      <w:proofErr w:type="gramStart"/>
      <w:r>
        <w:rPr>
          <w:rFonts w:ascii="Courier New" w:hAnsi="Courier New" w:cs="Courier New"/>
          <w:lang w:val="en-US"/>
        </w:rPr>
        <w:t>….│</w:t>
      </w:r>
      <w:proofErr w:type="gramEnd"/>
      <w:r>
        <w:rPr>
          <w:rFonts w:ascii="Courier New" w:hAnsi="Courier New" w:cs="Courier New"/>
          <w:lang w:val="en-US"/>
        </w:rPr>
        <w:t xml:space="preserve">                                 │</w:t>
      </w:r>
    </w:p>
    <w:p w14:paraId="0957C1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└────┴─────────────────────────────────┘</w:t>
      </w:r>
    </w:p>
    <w:p w14:paraId="06A705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08AA3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sunt:</w:t>
      </w:r>
    </w:p>
    <w:p w14:paraId="71A54D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>: .....................................</w:t>
      </w:r>
    </w:p>
    <w:p w14:paraId="6DA0C8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CNP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</w:t>
      </w:r>
    </w:p>
    <w:p w14:paraId="4C2A3FF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proofErr w:type="spellStart"/>
      <w:r>
        <w:rPr>
          <w:rFonts w:ascii="Courier New" w:hAnsi="Courier New" w:cs="Courier New"/>
          <w:lang w:val="en-US"/>
        </w:rPr>
        <w:t>localitatea</w:t>
      </w:r>
      <w:proofErr w:type="spellEnd"/>
      <w:r>
        <w:rPr>
          <w:rFonts w:ascii="Courier New" w:hAnsi="Courier New" w:cs="Courier New"/>
          <w:lang w:val="en-US"/>
        </w:rPr>
        <w:t xml:space="preserve"> ..................,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................., str. ....................... nr. </w:t>
      </w:r>
      <w:proofErr w:type="gramStart"/>
      <w:r>
        <w:rPr>
          <w:rFonts w:ascii="Courier New" w:hAnsi="Courier New" w:cs="Courier New"/>
          <w:lang w:val="en-US"/>
        </w:rPr>
        <w:t>.....</w:t>
      </w:r>
      <w:proofErr w:type="gramEnd"/>
      <w:r>
        <w:rPr>
          <w:rFonts w:ascii="Courier New" w:hAnsi="Courier New" w:cs="Courier New"/>
          <w:lang w:val="en-US"/>
        </w:rPr>
        <w:t xml:space="preserve">, bl. ....., sc. ....., </w:t>
      </w:r>
      <w:proofErr w:type="spellStart"/>
      <w:r>
        <w:rPr>
          <w:rFonts w:ascii="Courier New" w:hAnsi="Courier New" w:cs="Courier New"/>
          <w:lang w:val="en-US"/>
        </w:rPr>
        <w:t>etaj</w:t>
      </w:r>
      <w:proofErr w:type="spellEnd"/>
      <w:r>
        <w:rPr>
          <w:rFonts w:ascii="Courier New" w:hAnsi="Courier New" w:cs="Courier New"/>
          <w:lang w:val="en-US"/>
        </w:rPr>
        <w:t xml:space="preserve"> ....., ap. .....</w:t>
      </w:r>
    </w:p>
    <w:p w14:paraId="0BE537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385A5D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Denumirea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la care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înmatriculat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938BC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...................................................................</w:t>
      </w:r>
    </w:p>
    <w:p w14:paraId="409D4F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proofErr w:type="spellStart"/>
      <w:r>
        <w:rPr>
          <w:rFonts w:ascii="Courier New" w:hAnsi="Courier New" w:cs="Courier New"/>
          <w:lang w:val="en-US"/>
        </w:rPr>
        <w:t>localitatea</w:t>
      </w:r>
      <w:proofErr w:type="spellEnd"/>
      <w:r>
        <w:rPr>
          <w:rFonts w:ascii="Courier New" w:hAnsi="Courier New" w:cs="Courier New"/>
          <w:lang w:val="en-US"/>
        </w:rPr>
        <w:t xml:space="preserve"> .....................,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sectorul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.............., str. .............. nr. .....</w:t>
      </w:r>
    </w:p>
    <w:p w14:paraId="6E07BC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9CDD9D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: ................................</w:t>
      </w:r>
    </w:p>
    <w:p w14:paraId="292BBB7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CNP al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........................................................................................................</w:t>
      </w:r>
    </w:p>
    <w:p w14:paraId="0DC2B4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19F9C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administrat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..........................................................................................................</w:t>
      </w:r>
    </w:p>
    <w:p w14:paraId="634F4D5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74581AB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................................................................</w:t>
      </w:r>
    </w:p>
    <w:p w14:paraId="7306B92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3FAB8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479A0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Data .............................................</w:t>
      </w:r>
    </w:p>
    <w:p w14:paraId="690B260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BBF6E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8</w:t>
      </w:r>
    </w:p>
    <w:p w14:paraId="2A04E3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8A2D4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39AC29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CC470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370AA52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2E6E45C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778764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435E737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9803E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67E6A2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ANGAJAMENT DE PLATĂ</w:t>
      </w:r>
    </w:p>
    <w:p w14:paraId="15ED363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Subsemnatul</w:t>
      </w:r>
      <w:proofErr w:type="spellEnd"/>
      <w:r>
        <w:rPr>
          <w:rFonts w:ascii="Courier New" w:hAnsi="Courier New" w:cs="Courier New"/>
          <w:lang w:val="en-US"/>
        </w:rPr>
        <w:t xml:space="preserve">/a, ........................................................................., cu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 xml:space="preserve"> 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posesoare</w:t>
      </w:r>
      <w:proofErr w:type="spellEnd"/>
      <w:r>
        <w:rPr>
          <w:rFonts w:ascii="Courier New" w:hAnsi="Courier New" w:cs="Courier New"/>
          <w:lang w:val="en-US"/>
        </w:rPr>
        <w:t xml:space="preserve"> al/a C.I. seria </w:t>
      </w:r>
      <w:proofErr w:type="gramStart"/>
      <w:r>
        <w:rPr>
          <w:rFonts w:ascii="Courier New" w:hAnsi="Courier New" w:cs="Courier New"/>
          <w:lang w:val="en-US"/>
        </w:rPr>
        <w:t>.....</w:t>
      </w:r>
      <w:proofErr w:type="gramEnd"/>
      <w:r>
        <w:rPr>
          <w:rFonts w:ascii="Courier New" w:hAnsi="Courier New" w:cs="Courier New"/>
          <w:lang w:val="en-US"/>
        </w:rPr>
        <w:t xml:space="preserve"> nr. ................, solicitant/</w:t>
      </w:r>
      <w:proofErr w:type="spellStart"/>
      <w:r>
        <w:rPr>
          <w:rFonts w:ascii="Courier New" w:hAnsi="Courier New" w:cs="Courier New"/>
          <w:lang w:val="en-US"/>
        </w:rPr>
        <w:t>beneficiar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am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lang w:val="en-US"/>
        </w:rPr>
        <w:t>dispus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plăti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846D3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[ ]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restituire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reţineri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cuvenite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plătitorul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constituit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achitarea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sumei</w:t>
      </w:r>
      <w:proofErr w:type="spellEnd"/>
      <w:r>
        <w:rPr>
          <w:rFonts w:ascii="Courier New" w:hAnsi="Courier New" w:cs="Courier New"/>
          <w:lang w:val="en-US"/>
        </w:rPr>
        <w:t xml:space="preserve"> de care am </w:t>
      </w:r>
      <w:proofErr w:type="spellStart"/>
      <w:r>
        <w:rPr>
          <w:rFonts w:ascii="Courier New" w:hAnsi="Courier New" w:cs="Courier New"/>
          <w:lang w:val="en-US"/>
        </w:rPr>
        <w:t>beneficiat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024DE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[ ]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restituire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voluntară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categorii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pe care le </w:t>
      </w:r>
      <w:proofErr w:type="spellStart"/>
      <w:r>
        <w:rPr>
          <w:rFonts w:ascii="Courier New" w:hAnsi="Courier New" w:cs="Courier New"/>
          <w:lang w:val="en-US"/>
        </w:rPr>
        <w:t>obţin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16E4C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•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din ..........;</w:t>
      </w:r>
    </w:p>
    <w:p w14:paraId="7F6D7D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•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gramStart"/>
      <w:r>
        <w:rPr>
          <w:rFonts w:ascii="Courier New" w:hAnsi="Courier New" w:cs="Courier New"/>
          <w:lang w:val="en-US"/>
        </w:rPr>
        <w:t>......... .</w:t>
      </w:r>
      <w:proofErr w:type="gramEnd"/>
    </w:p>
    <w:p w14:paraId="266A89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0174D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907C2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Prezentul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</w:t>
      </w:r>
      <w:proofErr w:type="spellEnd"/>
      <w:r>
        <w:rPr>
          <w:rFonts w:ascii="Courier New" w:hAnsi="Courier New" w:cs="Courier New"/>
          <w:lang w:val="en-US"/>
        </w:rPr>
        <w:t xml:space="preserve"> l-am </w:t>
      </w:r>
      <w:proofErr w:type="spellStart"/>
      <w:r>
        <w:rPr>
          <w:rFonts w:ascii="Courier New" w:hAnsi="Courier New" w:cs="Courier New"/>
          <w:lang w:val="en-US"/>
        </w:rPr>
        <w:t>luat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r>
        <w:rPr>
          <w:rFonts w:ascii="Courier New" w:hAnsi="Courier New" w:cs="Courier New"/>
          <w:vanish/>
          <w:lang w:val="en-US"/>
        </w:rPr>
        <w:t>&lt;LLNK 12016   196 12 251   0 17&gt;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12016   196 12 253    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(5)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9B197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Declar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înţeleg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nerespectării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executarea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silită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D15E6B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</w:p>
    <w:p w14:paraId="7C413D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</w:t>
      </w:r>
    </w:p>
    <w:p w14:paraId="6DE4C9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................</w:t>
      </w:r>
    </w:p>
    <w:p w14:paraId="7D1CF3B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Data ........................</w:t>
      </w:r>
    </w:p>
    <w:p w14:paraId="5ABE7E0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8F5EE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9</w:t>
      </w:r>
    </w:p>
    <w:p w14:paraId="6DDB8A6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A5A8E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1F225DA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46F684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40FF028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121157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4A3A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40B43D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A5B6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39646F6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SOLICITARE</w:t>
      </w:r>
    </w:p>
    <w:p w14:paraId="5D12DB0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</w:p>
    <w:p w14:paraId="376A35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Primăria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localităţii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..........................................................,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</w:t>
      </w:r>
    </w:p>
    <w:p w14:paraId="008A971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>: str. ............................. nr. .....................................</w:t>
      </w:r>
    </w:p>
    <w:p w14:paraId="5FD262C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Telefon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................................................</w:t>
      </w:r>
    </w:p>
    <w:p w14:paraId="25256DC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de e-mail ...........................................</w:t>
      </w:r>
    </w:p>
    <w:p w14:paraId="27F2252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(SPAS)</w:t>
      </w:r>
    </w:p>
    <w:p w14:paraId="0F88B85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de contact: ...............................................................................</w:t>
      </w:r>
    </w:p>
    <w:p w14:paraId="0B14B3A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Telefon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...........................................,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de e-mail ...............................................................</w:t>
      </w:r>
    </w:p>
    <w:p w14:paraId="343CE3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LISTA</w:t>
      </w:r>
    </w:p>
    <w:p w14:paraId="1EF1DEC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</w:t>
      </w:r>
    </w:p>
    <w:p w14:paraId="3FFB5FB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</w:p>
    <w:p w14:paraId="2994B6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..............., luna ......................., </w:t>
      </w:r>
      <w:proofErr w:type="spellStart"/>
      <w:r>
        <w:rPr>
          <w:rFonts w:ascii="Courier New" w:hAnsi="Courier New" w:cs="Courier New"/>
          <w:lang w:val="en-US"/>
        </w:rPr>
        <w:t>ziua</w:t>
      </w:r>
      <w:proofErr w:type="spellEnd"/>
      <w:r>
        <w:rPr>
          <w:rFonts w:ascii="Courier New" w:hAnsi="Courier New" w:cs="Courier New"/>
          <w:lang w:val="en-US"/>
        </w:rPr>
        <w:t xml:space="preserve"> ............</w:t>
      </w:r>
    </w:p>
    <w:p w14:paraId="492607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2F1E6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51D7BC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7217C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┌────┬─────────────────────────────────┐</w:t>
      </w:r>
    </w:p>
    <w:p w14:paraId="5AA479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│Date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aptă</w:t>
      </w:r>
      <w:proofErr w:type="spellEnd"/>
      <w:r>
        <w:rPr>
          <w:rFonts w:ascii="Courier New" w:hAnsi="Courier New" w:cs="Courier New"/>
          <w:lang w:val="en-US"/>
        </w:rPr>
        <w:t xml:space="preserve"> de    │</w:t>
      </w:r>
    </w:p>
    <w:p w14:paraId="72E53A1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fie          │</w:t>
      </w:r>
    </w:p>
    <w:p w14:paraId="5EF2F7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înregistrată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judeţeană</w:t>
      </w:r>
      <w:proofErr w:type="spellEnd"/>
      <w:r>
        <w:rPr>
          <w:rFonts w:ascii="Courier New" w:hAnsi="Courier New" w:cs="Courier New"/>
          <w:lang w:val="en-US"/>
        </w:rPr>
        <w:t>│</w:t>
      </w:r>
    </w:p>
    <w:p w14:paraId="2A108D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│</w:t>
      </w:r>
      <w:proofErr w:type="gramEnd"/>
    </w:p>
    <w:p w14:paraId="5807E2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│Nr. │ca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  │</w:t>
      </w:r>
    </w:p>
    <w:p w14:paraId="417845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lang w:val="en-US"/>
        </w:rPr>
        <w:t>crt</w:t>
      </w:r>
      <w:proofErr w:type="spellEnd"/>
      <w:r>
        <w:rPr>
          <w:rFonts w:ascii="Courier New" w:hAnsi="Courier New" w:cs="Courier New"/>
          <w:lang w:val="en-US"/>
        </w:rPr>
        <w:t>.│</w:t>
      </w:r>
      <w:proofErr w:type="spellStart"/>
      <w:proofErr w:type="gramEnd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               │</w:t>
      </w:r>
    </w:p>
    <w:p w14:paraId="3E0C10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</w:t>
      </w:r>
      <w:proofErr w:type="gramStart"/>
      <w:r>
        <w:rPr>
          <w:rFonts w:ascii="Courier New" w:hAnsi="Courier New" w:cs="Courier New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codul</w:t>
      </w:r>
      <w:proofErr w:type="spellEnd"/>
      <w:r>
        <w:rPr>
          <w:rFonts w:ascii="Courier New" w:hAnsi="Courier New" w:cs="Courier New"/>
          <w:lang w:val="en-US"/>
        </w:rPr>
        <w:t xml:space="preserve"> numeric│</w:t>
      </w:r>
    </w:p>
    <w:p w14:paraId="6FD88D8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│    │personal,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>/   │</w:t>
      </w:r>
    </w:p>
    <w:p w14:paraId="61B9DD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rezidenţă</w:t>
      </w:r>
      <w:proofErr w:type="spellEnd"/>
      <w:r>
        <w:rPr>
          <w:rFonts w:ascii="Courier New" w:hAnsi="Courier New" w:cs="Courier New"/>
          <w:lang w:val="en-US"/>
        </w:rPr>
        <w:t xml:space="preserve">, data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   │</w:t>
      </w:r>
    </w:p>
    <w:p w14:paraId="32648B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       │</w:t>
      </w:r>
    </w:p>
    <w:p w14:paraId="564AC7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    │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proofErr w:type="gram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)   </w:t>
      </w:r>
      <w:proofErr w:type="gramEnd"/>
      <w:r>
        <w:rPr>
          <w:rFonts w:ascii="Courier New" w:hAnsi="Courier New" w:cs="Courier New"/>
          <w:lang w:val="en-US"/>
        </w:rPr>
        <w:t>│</w:t>
      </w:r>
    </w:p>
    <w:p w14:paraId="0DD8A3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4B0A504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│1.  │                                 │</w:t>
      </w:r>
    </w:p>
    <w:p w14:paraId="65B65FC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208520A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│2.  │                                 │</w:t>
      </w:r>
    </w:p>
    <w:p w14:paraId="2E4335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├────┼─────────────────────────────────┤</w:t>
      </w:r>
    </w:p>
    <w:p w14:paraId="637AD3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│3. …│                                 │</w:t>
      </w:r>
    </w:p>
    <w:p w14:paraId="7A1740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└────┴─────────────────────────────────┘</w:t>
      </w:r>
    </w:p>
    <w:p w14:paraId="6904193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D491EB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conducere</w:t>
      </w:r>
      <w:proofErr w:type="spellEnd"/>
      <w:r>
        <w:rPr>
          <w:rFonts w:ascii="Courier New" w:hAnsi="Courier New" w:cs="Courier New"/>
          <w:lang w:val="en-US"/>
        </w:rPr>
        <w:t xml:space="preserve"> a SPAS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completat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tabel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92B247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</w:t>
      </w:r>
    </w:p>
    <w:p w14:paraId="6723FED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F37A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secretarului</w:t>
      </w:r>
      <w:proofErr w:type="spellEnd"/>
      <w:r>
        <w:rPr>
          <w:rFonts w:ascii="Courier New" w:hAnsi="Courier New" w:cs="Courier New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9A50F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.......................................................................</w:t>
      </w:r>
    </w:p>
    <w:p w14:paraId="6C47517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70DDB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Data ..............................................................</w:t>
      </w:r>
    </w:p>
    <w:p w14:paraId="399F86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7F5CF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10</w:t>
      </w:r>
    </w:p>
    <w:p w14:paraId="6C32E0F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6EE361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2B9E8EB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CD6B5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540D8F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275645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3C425C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06EA16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80BDA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2EF79B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FIŞĂ DE VERIFICARE ÎN TEREN</w:t>
      </w:r>
    </w:p>
    <w:p w14:paraId="6C16ACA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de ...................., </w:t>
      </w:r>
      <w:proofErr w:type="spellStart"/>
      <w:r>
        <w:rPr>
          <w:rFonts w:ascii="Courier New" w:hAnsi="Courier New" w:cs="Courier New"/>
          <w:lang w:val="en-US"/>
        </w:rPr>
        <w:t>asistent</w:t>
      </w:r>
      <w:proofErr w:type="spellEnd"/>
      <w:r>
        <w:rPr>
          <w:rFonts w:ascii="Courier New" w:hAnsi="Courier New" w:cs="Courier New"/>
          <w:lang w:val="en-US"/>
        </w:rPr>
        <w:t xml:space="preserve"> social,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data de ..................</w:t>
      </w:r>
    </w:p>
    <w:p w14:paraId="3CE9C93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...................,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aspecte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FD877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E62D3C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Se </w:t>
      </w:r>
      <w:proofErr w:type="spellStart"/>
      <w:r>
        <w:rPr>
          <w:rFonts w:ascii="Courier New" w:hAnsi="Courier New" w:cs="Courier New"/>
          <w:lang w:val="en-US"/>
        </w:rPr>
        <w:t>confirmă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063156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Nu se </w:t>
      </w:r>
      <w:proofErr w:type="spellStart"/>
      <w:r>
        <w:rPr>
          <w:rFonts w:ascii="Courier New" w:hAnsi="Courier New" w:cs="Courier New"/>
          <w:lang w:val="en-US"/>
        </w:rPr>
        <w:t>confirmă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declarată</w:t>
      </w:r>
      <w:proofErr w:type="spellEnd"/>
      <w:r>
        <w:rPr>
          <w:rFonts w:ascii="Courier New" w:hAnsi="Courier New" w:cs="Courier New"/>
          <w:lang w:val="en-US"/>
        </w:rPr>
        <w:t xml:space="preserve"> -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aspectele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387B9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5EA16A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lang w:val="en-US"/>
        </w:rPr>
        <w:t>Locuinţa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074442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Descrierea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locuit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768A36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Identificarea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surselor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încălzire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451889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Nevoi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6F147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148E4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lang w:val="en-US"/>
        </w:rPr>
        <w:t>Bunuri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47513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Se </w:t>
      </w:r>
      <w:proofErr w:type="spellStart"/>
      <w:r>
        <w:rPr>
          <w:rFonts w:ascii="Courier New" w:hAnsi="Courier New" w:cs="Courier New"/>
          <w:lang w:val="en-US"/>
        </w:rPr>
        <w:t>confirmă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A75F48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Nu se </w:t>
      </w:r>
      <w:proofErr w:type="spellStart"/>
      <w:r>
        <w:rPr>
          <w:rFonts w:ascii="Courier New" w:hAnsi="Courier New" w:cs="Courier New"/>
          <w:lang w:val="en-US"/>
        </w:rPr>
        <w:t>confirmă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declarată</w:t>
      </w:r>
      <w:proofErr w:type="spellEnd"/>
      <w:r>
        <w:rPr>
          <w:rFonts w:ascii="Courier New" w:hAnsi="Courier New" w:cs="Courier New"/>
          <w:lang w:val="en-US"/>
        </w:rPr>
        <w:t xml:space="preserve"> -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aspectele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332C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8477F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lang w:val="en-US"/>
        </w:rPr>
        <w:t>Educaţie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A000B4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educaţie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- conform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justificative,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EBDC19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Nevoi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0B7AD8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1898D7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lang w:val="en-US"/>
        </w:rPr>
        <w:t>Ocupare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505756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Prezentarea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16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65 de ani (</w:t>
      </w:r>
      <w:proofErr w:type="spellStart"/>
      <w:r>
        <w:rPr>
          <w:rFonts w:ascii="Courier New" w:hAnsi="Courier New" w:cs="Courier New"/>
          <w:lang w:val="en-US"/>
        </w:rPr>
        <w:t>calificare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experienţa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>):</w:t>
      </w:r>
    </w:p>
    <w:p w14:paraId="5D7518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Nevoi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0322AC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FA0B2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2E7AD7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Prezentarea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CF6AEF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Nevoi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EA2C9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6095A5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FDB6D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-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FF3AD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Identificarea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25F1A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581598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8. Alte </w:t>
      </w:r>
      <w:proofErr w:type="spellStart"/>
      <w:r>
        <w:rPr>
          <w:rFonts w:ascii="Courier New" w:hAnsi="Courier New" w:cs="Courier New"/>
          <w:lang w:val="en-US"/>
        </w:rPr>
        <w:t>aspecte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E54BAE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39228F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prezente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196 12 251   0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14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intră</w:t>
      </w:r>
      <w:proofErr w:type="spellEnd"/>
      <w:r>
        <w:rPr>
          <w:rFonts w:ascii="Courier New" w:hAnsi="Courier New" w:cs="Courier New"/>
          <w:lang w:val="en-US"/>
        </w:rPr>
        <w:t xml:space="preserve"> sub </w:t>
      </w:r>
      <w:proofErr w:type="spellStart"/>
      <w:r>
        <w:rPr>
          <w:rFonts w:ascii="Courier New" w:hAnsi="Courier New" w:cs="Courier New"/>
          <w:lang w:val="en-US"/>
        </w:rPr>
        <w:t>incidenţa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93AAD2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–  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planificarea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viitoare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B1088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4461C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0B079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Concluzii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propuneri</w:t>
      </w:r>
      <w:proofErr w:type="spellEnd"/>
    </w:p>
    <w:p w14:paraId="2D2266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</w:t>
      </w:r>
    </w:p>
    <w:p w14:paraId="1BBACC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85067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Asistent</w:t>
      </w:r>
      <w:proofErr w:type="spellEnd"/>
      <w:r>
        <w:rPr>
          <w:rFonts w:ascii="Courier New" w:hAnsi="Courier New" w:cs="Courier New"/>
          <w:lang w:val="en-US"/>
        </w:rPr>
        <w:t xml:space="preserve"> social</w:t>
      </w:r>
    </w:p>
    <w:p w14:paraId="6F8CA5F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</w:t>
      </w:r>
    </w:p>
    <w:p w14:paraId="01C716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</w:t>
      </w:r>
    </w:p>
    <w:p w14:paraId="4DAA672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parafa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</w:t>
      </w:r>
    </w:p>
    <w:p w14:paraId="1D43525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ABA3C3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11</w:t>
      </w:r>
    </w:p>
    <w:p w14:paraId="15A563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4E6E4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28DC4C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66D98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557557E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11BA6E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40EE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2E1BB09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752D2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PROCEDURĂ</w:t>
      </w:r>
    </w:p>
    <w:p w14:paraId="3F754C5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validare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</w:p>
    <w:p w14:paraId="11FD849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Validarea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5D43B1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79EAED7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Se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CNP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stare </w:t>
      </w:r>
      <w:proofErr w:type="spellStart"/>
      <w:r>
        <w:rPr>
          <w:rFonts w:ascii="Courier New" w:hAnsi="Courier New" w:cs="Courier New"/>
          <w:color w:val="0000FF"/>
          <w:lang w:val="en-US"/>
        </w:rPr>
        <w:t>civilă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SNIAS,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bazele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populaţiei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stare </w:t>
      </w:r>
      <w:proofErr w:type="spellStart"/>
      <w:r>
        <w:rPr>
          <w:rFonts w:ascii="Courier New" w:hAnsi="Courier New" w:cs="Courier New"/>
          <w:color w:val="0000FF"/>
          <w:lang w:val="en-US"/>
        </w:rPr>
        <w:t>civilă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4A3E1F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incomplete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din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competente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E2099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3A8A6C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81315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F234D3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ANAF.</w:t>
      </w:r>
    </w:p>
    <w:p w14:paraId="7855C7F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DE617A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exceptate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ale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plătitoare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F26BE2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Pot fi solicitate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obţinute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sunt incomplete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C5ADA5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477A14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Validarea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Cerere-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C7256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97765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nu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proprietate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niciunul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Lista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6478513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incomplete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din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competente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6CF855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Lista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bun/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/sunt </w:t>
      </w:r>
      <w:proofErr w:type="spellStart"/>
      <w:r>
        <w:rPr>
          <w:rFonts w:ascii="Courier New" w:hAnsi="Courier New" w:cs="Courier New"/>
          <w:color w:val="0000FF"/>
          <w:lang w:val="en-US"/>
        </w:rPr>
        <w:t>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/date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închiriere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 </w:t>
      </w:r>
      <w:proofErr w:type="spellStart"/>
      <w:r>
        <w:rPr>
          <w:rFonts w:ascii="Courier New" w:hAnsi="Courier New" w:cs="Courier New"/>
          <w:color w:val="0000FF"/>
          <w:lang w:val="en-US"/>
        </w:rPr>
        <w:t>arendă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concesiune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folosinţei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ANAF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solicitant.</w:t>
      </w:r>
    </w:p>
    <w:p w14:paraId="123A36F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E5B609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color w:val="0000FF"/>
          <w:lang w:val="en-US"/>
        </w:rPr>
        <w:t>Validarea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solicitate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Cerere-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secţiunea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295904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ECC73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Niciunul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are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VMI/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supliment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energie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485EC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Niciunul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color w:val="0000FF"/>
          <w:lang w:val="en-US"/>
        </w:rPr>
        <w:t>depus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VMI/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suplimentului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energie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0CFF2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Niciunul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altei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-o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VMI/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suplimentului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energie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483C69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E673B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Cerere-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97559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25FC9E4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al SPAS.</w:t>
      </w:r>
    </w:p>
    <w:p w14:paraId="6751D2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916B27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Cerere-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6C907D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93EE5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forma de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proprietate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2CF3648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incomplete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din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competente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0646D2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inexistenţa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poliţe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valabile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7BC506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E65541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sursele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Cerere-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057B3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F9690F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al SPAS,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termenul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legislaţia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consumatorul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vulnerabil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E44BFA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colectate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codurile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contract,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consumul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energetic din </w:t>
      </w:r>
      <w:proofErr w:type="spellStart"/>
      <w:r>
        <w:rPr>
          <w:rFonts w:ascii="Courier New" w:hAnsi="Courier New" w:cs="Courier New"/>
          <w:color w:val="0000FF"/>
          <w:lang w:val="en-US"/>
        </w:rPr>
        <w:t>gospodărie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afara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nevoi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legate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depind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echipamente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presupun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energiei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etc.</w:t>
      </w:r>
    </w:p>
    <w:p w14:paraId="5E7A4F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549B54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8.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AJOFM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7BD1AD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CBBC2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16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65 de ani,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despre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pensionarii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invaliditate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A1F00B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prezintă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eliberate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specialist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medicina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apt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626BC8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sunt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apţi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a ANOFM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BFF286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colecta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6BF07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97CCC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9.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3AB8B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771B081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Prin </w:t>
      </w:r>
      <w:proofErr w:type="spellStart"/>
      <w:r>
        <w:rPr>
          <w:rFonts w:ascii="Courier New" w:hAnsi="Courier New" w:cs="Courier New"/>
          <w:color w:val="0000FF"/>
          <w:lang w:val="en-US"/>
        </w:rPr>
        <w:t>intermediul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ale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înmatricularea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-o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313930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incomplete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din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competente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solicitant,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0FB966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EC5F61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B7E8FD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lang w:val="en-US"/>
        </w:rPr>
        <w:t>11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1604AD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6234A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12</w:t>
      </w:r>
    </w:p>
    <w:p w14:paraId="52FAA07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3EB2CA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201CF5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20A0D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26B5841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1C98C82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C439F0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393839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CFAA7B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 Model -</w:t>
      </w:r>
    </w:p>
    <w:p w14:paraId="7702186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Formularul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-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</w:p>
    <w:p w14:paraId="266E6B2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Subsemnatul</w:t>
      </w:r>
      <w:proofErr w:type="spellEnd"/>
      <w:r>
        <w:rPr>
          <w:rFonts w:ascii="Courier New" w:hAnsi="Courier New" w:cs="Courier New"/>
          <w:lang w:val="en-US"/>
        </w:rPr>
        <w:t xml:space="preserve">, ......................................................., </w:t>
      </w:r>
      <w:proofErr w:type="spellStart"/>
      <w:r>
        <w:rPr>
          <w:rFonts w:ascii="Courier New" w:hAnsi="Courier New" w:cs="Courier New"/>
          <w:lang w:val="en-US"/>
        </w:rPr>
        <w:t>cetăţean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</w:t>
      </w:r>
      <w:proofErr w:type="spellEnd"/>
      <w:r>
        <w:rPr>
          <w:rFonts w:ascii="Courier New" w:hAnsi="Courier New" w:cs="Courier New"/>
          <w:lang w:val="en-US"/>
        </w:rPr>
        <w:t>/UE/</w:t>
      </w:r>
      <w:proofErr w:type="spellStart"/>
      <w:r>
        <w:rPr>
          <w:rFonts w:ascii="Courier New" w:hAnsi="Courier New" w:cs="Courier New"/>
          <w:lang w:val="en-US"/>
        </w:rPr>
        <w:t>străin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apatrid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............, </w:t>
      </w:r>
      <w:proofErr w:type="spellStart"/>
      <w:r>
        <w:rPr>
          <w:rFonts w:ascii="Courier New" w:hAnsi="Courier New" w:cs="Courier New"/>
          <w:lang w:val="en-US"/>
        </w:rPr>
        <w:t>domiciliat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................,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care are </w:t>
      </w:r>
      <w:proofErr w:type="spellStart"/>
      <w:r>
        <w:rPr>
          <w:rFonts w:ascii="Courier New" w:hAnsi="Courier New" w:cs="Courier New"/>
          <w:lang w:val="en-US"/>
        </w:rPr>
        <w:t>următorii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51275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6039C0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22A24BE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47468B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7857ED4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6036F2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370A579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lang w:val="en-US"/>
        </w:rPr>
        <w:t>având</w:t>
      </w:r>
      <w:proofErr w:type="spellEnd"/>
      <w:r>
        <w:rPr>
          <w:rFonts w:ascii="Courier New" w:hAnsi="Courier New" w:cs="Courier New"/>
          <w:lang w:val="en-US"/>
        </w:rPr>
        <w:t xml:space="preserve"> CNP ..............................., </w:t>
      </w:r>
      <w:proofErr w:type="spellStart"/>
      <w:r>
        <w:rPr>
          <w:rFonts w:ascii="Courier New" w:hAnsi="Courier New" w:cs="Courier New"/>
          <w:lang w:val="en-US"/>
        </w:rPr>
        <w:t>posesor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......................;</w:t>
      </w:r>
    </w:p>
    <w:p w14:paraId="22CEC7B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8. .....................................................................................................,</w:t>
      </w:r>
    </w:p>
    <w:p w14:paraId="71CFC5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AEA677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solicit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depăşirii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ne </w:t>
      </w:r>
      <w:proofErr w:type="spellStart"/>
      <w:r>
        <w:rPr>
          <w:rFonts w:ascii="Courier New" w:hAnsi="Courier New" w:cs="Courier New"/>
          <w:lang w:val="en-US"/>
        </w:rPr>
        <w:t>aflăm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D8F950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deosebită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853DB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...............................................................</w:t>
      </w:r>
    </w:p>
    <w:p w14:paraId="3427B13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</w:t>
      </w:r>
    </w:p>
    <w:p w14:paraId="71C565D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.......................................................................</w:t>
      </w:r>
    </w:p>
    <w:p w14:paraId="3CE0B60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3B525E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declar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77C018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total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de ........... lei;</w:t>
      </w:r>
    </w:p>
    <w:p w14:paraId="5B54A15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un alt </w:t>
      </w:r>
      <w:proofErr w:type="spellStart"/>
      <w:r>
        <w:rPr>
          <w:rFonts w:ascii="Courier New" w:hAnsi="Courier New" w:cs="Courier New"/>
          <w:lang w:val="en-US"/>
        </w:rPr>
        <w:t>membru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mele,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nu </w:t>
      </w:r>
      <w:proofErr w:type="spellStart"/>
      <w:r>
        <w:rPr>
          <w:rFonts w:ascii="Courier New" w:hAnsi="Courier New" w:cs="Courier New"/>
          <w:lang w:val="en-US"/>
        </w:rPr>
        <w:t>beneficiem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nu am </w:t>
      </w:r>
      <w:proofErr w:type="spellStart"/>
      <w:r>
        <w:rPr>
          <w:rFonts w:ascii="Courier New" w:hAnsi="Courier New" w:cs="Courier New"/>
          <w:lang w:val="en-US"/>
        </w:rPr>
        <w:t>depus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8BE71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la </w:t>
      </w:r>
      <w:proofErr w:type="spellStart"/>
      <w:r>
        <w:rPr>
          <w:rFonts w:ascii="Courier New" w:hAnsi="Courier New" w:cs="Courier New"/>
          <w:lang w:val="en-US"/>
        </w:rPr>
        <w:t>momentul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</w:t>
      </w:r>
      <w:proofErr w:type="spellEnd"/>
      <w:r>
        <w:rPr>
          <w:rFonts w:ascii="Courier New" w:hAnsi="Courier New" w:cs="Courier New"/>
          <w:lang w:val="en-US"/>
        </w:rPr>
        <w:t xml:space="preserve">/nu </w:t>
      </w:r>
      <w:proofErr w:type="spellStart"/>
      <w:r>
        <w:rPr>
          <w:rFonts w:ascii="Courier New" w:hAnsi="Courier New" w:cs="Courier New"/>
          <w:lang w:val="en-US"/>
        </w:rPr>
        <w:t>deţin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D020A8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lang w:val="en-US"/>
        </w:rPr>
        <w:t>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utilizez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depăşirea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necesitate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deosebite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259DA3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[ ]</w:t>
      </w:r>
      <w:proofErr w:type="gramEnd"/>
      <w:r>
        <w:rPr>
          <w:rFonts w:ascii="Courier New" w:hAnsi="Courier New" w:cs="Courier New"/>
          <w:lang w:val="en-US"/>
        </w:rPr>
        <w:t xml:space="preserve"> Sunt de </w:t>
      </w:r>
      <w:proofErr w:type="spellStart"/>
      <w:r>
        <w:rPr>
          <w:rFonts w:ascii="Courier New" w:hAnsi="Courier New" w:cs="Courier New"/>
          <w:lang w:val="en-US"/>
        </w:rPr>
        <w:t>acord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prelucrarea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prelucrarea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scop statistic a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C156A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[ ]</w:t>
      </w:r>
      <w:proofErr w:type="gramEnd"/>
      <w:r>
        <w:rPr>
          <w:rFonts w:ascii="Courier New" w:hAnsi="Courier New" w:cs="Courier New"/>
          <w:lang w:val="en-US"/>
        </w:rPr>
        <w:t xml:space="preserve"> Sunt de </w:t>
      </w:r>
      <w:proofErr w:type="spellStart"/>
      <w:r>
        <w:rPr>
          <w:rFonts w:ascii="Courier New" w:hAnsi="Courier New" w:cs="Courier New"/>
          <w:lang w:val="en-US"/>
        </w:rPr>
        <w:t>acord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preluarea</w:t>
      </w:r>
      <w:proofErr w:type="spellEnd"/>
      <w:r>
        <w:rPr>
          <w:rFonts w:ascii="Courier New" w:hAnsi="Courier New" w:cs="Courier New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pe care o </w:t>
      </w:r>
      <w:proofErr w:type="spellStart"/>
      <w:r>
        <w:rPr>
          <w:rFonts w:ascii="Courier New" w:hAnsi="Courier New" w:cs="Courier New"/>
          <w:lang w:val="en-US"/>
        </w:rPr>
        <w:t>reprezint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CA8D66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data de ...................,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prezenţa</w:t>
      </w:r>
      <w:proofErr w:type="spellEnd"/>
      <w:r>
        <w:rPr>
          <w:rFonts w:ascii="Courier New" w:hAnsi="Courier New" w:cs="Courier New"/>
          <w:lang w:val="en-US"/>
        </w:rPr>
        <w:t xml:space="preserve"> ..................., </w:t>
      </w:r>
      <w:proofErr w:type="spellStart"/>
      <w:r>
        <w:rPr>
          <w:rFonts w:ascii="Courier New" w:hAnsi="Courier New" w:cs="Courier New"/>
          <w:lang w:val="en-US"/>
        </w:rPr>
        <w:t>angajat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...............,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/la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solicitantului</w:t>
      </w:r>
      <w:proofErr w:type="spellEnd"/>
      <w:r>
        <w:rPr>
          <w:rFonts w:ascii="Courier New" w:hAnsi="Courier New" w:cs="Courier New"/>
          <w:lang w:val="en-US"/>
        </w:rPr>
        <w:t>/online (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).</w:t>
      </w:r>
    </w:p>
    <w:p w14:paraId="543598D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....................</w:t>
      </w:r>
    </w:p>
    <w:p w14:paraId="27343F47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Semnătura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</w:t>
      </w:r>
    </w:p>
    <w:p w14:paraId="1A6C46D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6E725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13</w:t>
      </w:r>
    </w:p>
    <w:p w14:paraId="2C83BBA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4C3E90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7ACEFA0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715A7B2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3733E31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5C9B7AF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C9238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6663FA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48F181D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model -</w:t>
      </w:r>
    </w:p>
    <w:p w14:paraId="209CC8C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</w:t>
      </w:r>
    </w:p>
    <w:p w14:paraId="39D0707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Adresa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....................................................................................</w:t>
      </w:r>
    </w:p>
    <w:p w14:paraId="0C78233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...................................................................................</w:t>
      </w:r>
    </w:p>
    <w:p w14:paraId="77EC74A2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CUI ........................................................................................</w:t>
      </w:r>
    </w:p>
    <w:p w14:paraId="454361C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Trezorerie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........................................................................</w:t>
      </w:r>
    </w:p>
    <w:p w14:paraId="450A59D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...................................................................................</w:t>
      </w:r>
    </w:p>
    <w:p w14:paraId="3926864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E-mail .....................................................................................</w:t>
      </w:r>
    </w:p>
    <w:p w14:paraId="15FAD3A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Nr. ......................</w:t>
      </w:r>
    </w:p>
    <w:p w14:paraId="5295559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Data ...................</w:t>
      </w:r>
    </w:p>
    <w:p w14:paraId="4600C7F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SOLICITARE</w:t>
      </w:r>
    </w:p>
    <w:p w14:paraId="27030C5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de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</w:t>
      </w:r>
    </w:p>
    <w:p w14:paraId="3AFE453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7B3463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399C55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</w:t>
      </w:r>
    </w:p>
    <w:p w14:paraId="7D352D4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C176C0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Subsemnatul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/a, ...............................................,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UAT .........................................,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196 12 263     43&gt;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27^11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(7)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196/2016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solicit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.......................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</w:t>
      </w:r>
      <w:proofErr w:type="spellEnd"/>
      <w:r>
        <w:rPr>
          <w:rFonts w:ascii="Courier New" w:hAnsi="Courier New" w:cs="Courier New"/>
          <w:color w:val="0000FF"/>
          <w:lang w:val="en-US"/>
        </w:rPr>
        <w:t>........................</w:t>
      </w:r>
    </w:p>
    <w:p w14:paraId="299894B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anexate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D8E55F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3885FAD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centralizatorul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„A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“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am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color w:val="0000FF"/>
          <w:lang w:val="en-US"/>
        </w:rPr>
        <w:t>distanţă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 km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transport;</w:t>
      </w:r>
    </w:p>
    <w:p w14:paraId="06F4F6D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referat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fundamentare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solicitate la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EADEBF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transport^1.</w:t>
      </w:r>
    </w:p>
    <w:p w14:paraId="71436C5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29FB28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^1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color w:val="0000FF"/>
          <w:lang w:val="en-US"/>
        </w:rPr>
        <w:t>bonuri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carburant,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transportatori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dovedeşte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„A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>“</w:t>
      </w:r>
      <w:proofErr w:type="gramEnd"/>
      <w:r>
        <w:rPr>
          <w:rFonts w:ascii="Courier New" w:hAnsi="Courier New" w:cs="Courier New"/>
          <w:color w:val="0000FF"/>
          <w:lang w:val="en-US"/>
        </w:rPr>
        <w:t>.</w:t>
      </w:r>
    </w:p>
    <w:p w14:paraId="038FA6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E7DA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ABCB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Cunoscând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12017     0902 2N2 326 24&gt;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326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penal</w:t>
      </w:r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falsul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corecte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6B9EE7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5FD9EF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2DC79CB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5DD389B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┌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14:paraId="17573A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│Data .............................................    │Data                                                      │</w:t>
      </w:r>
    </w:p>
    <w:p w14:paraId="0858E9E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     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secretarului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│</w:t>
      </w:r>
    </w:p>
    <w:p w14:paraId="5611AC2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│Primar (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            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clar</w:t>
      </w:r>
      <w:proofErr w:type="spellEnd"/>
      <w:r>
        <w:rPr>
          <w:rFonts w:ascii="Courier New" w:hAnsi="Courier New" w:cs="Courier New"/>
          <w:color w:val="0000FF"/>
          <w:lang w:val="en-US"/>
        </w:rPr>
        <w:t>)                       │</w:t>
      </w:r>
    </w:p>
    <w:p w14:paraId="7F05B2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│......................................................│......................................................... │</w:t>
      </w:r>
    </w:p>
    <w:p w14:paraId="189EA98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    │</w:t>
      </w:r>
    </w:p>
    <w:p w14:paraId="19DA7AC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│......................................................│..........................................................│</w:t>
      </w:r>
    </w:p>
    <w:p w14:paraId="6DA5233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┘</w:t>
      </w:r>
    </w:p>
    <w:p w14:paraId="7345100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*ST*</w:t>
      </w:r>
    </w:p>
    <w:p w14:paraId="3B83EF86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Centralizatorul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„A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“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color w:val="0000FF"/>
          <w:lang w:val="en-US"/>
        </w:rPr>
        <w:t>distanţă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 km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</w:t>
      </w:r>
    </w:p>
    <w:p w14:paraId="4F88B69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AD12FD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56264B43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6222D9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┌─────┬───────────┬───┬──────┬─────────┐</w:t>
      </w:r>
    </w:p>
    <w:p w14:paraId="383BFB68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│Nr.  │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│      │Suma de  │</w:t>
      </w:r>
    </w:p>
    <w:p w14:paraId="7028A0CA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crt</w:t>
      </w:r>
      <w:proofErr w:type="spellEnd"/>
      <w:r>
        <w:rPr>
          <w:rFonts w:ascii="Courier New" w:hAnsi="Courier New" w:cs="Courier New"/>
          <w:color w:val="0000FF"/>
          <w:lang w:val="en-US"/>
        </w:rPr>
        <w:t>. 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CNP│Adresa│decontat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61AD67A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│           │   │      │(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lei)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546F799E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├─────┼───────────┼───┼──────┼─────────┤</w:t>
      </w:r>
    </w:p>
    <w:p w14:paraId="5399827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│           │   │      │         │</w:t>
      </w:r>
    </w:p>
    <w:p w14:paraId="432E971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├─────┼───────────┼───┼──────┼─────────┤</w:t>
      </w:r>
    </w:p>
    <w:p w14:paraId="6D6776B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│           │   │      │         │</w:t>
      </w:r>
    </w:p>
    <w:p w14:paraId="3541519F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├─────┼───────────┼───┼──────┼─────────┤</w:t>
      </w:r>
    </w:p>
    <w:p w14:paraId="25E51B3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│           │   │      │         │</w:t>
      </w:r>
    </w:p>
    <w:p w14:paraId="6151569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├─────┼───────────┴───┴──────┼─────────┤</w:t>
      </w:r>
    </w:p>
    <w:p w14:paraId="087370E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     │Total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decontat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│</w:t>
      </w:r>
    </w:p>
    <w:p w14:paraId="4FBF923B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└─────┴──────────────────────┴─────────┘</w:t>
      </w:r>
    </w:p>
    <w:p w14:paraId="0359B761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*ST*</w:t>
      </w:r>
    </w:p>
    <w:p w14:paraId="23DCC4D4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777C285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01-06-2023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507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507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462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86E496C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A039DA9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</w:t>
      </w:r>
    </w:p>
    <w:p w14:paraId="37C425C0" w14:textId="77777777" w:rsidR="00B73B6D" w:rsidRDefault="00B73B6D" w:rsidP="00B73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AE909EB" w14:textId="77777777" w:rsidR="00B1162C" w:rsidRDefault="00B1162C"/>
    <w:sectPr w:rsidR="00B1162C" w:rsidSect="00E574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D"/>
    <w:rsid w:val="003D726E"/>
    <w:rsid w:val="00B1162C"/>
    <w:rsid w:val="00B73B6D"/>
    <w:rsid w:val="00E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45F"/>
  <w15:docId w15:val="{B1D90252-77BD-4636-9C1F-6F18291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75</Pages>
  <Words>28348</Words>
  <Characters>161584</Characters>
  <Application>Microsoft Office Word</Application>
  <DocSecurity>0</DocSecurity>
  <Lines>1346</Lines>
  <Paragraphs>379</Paragraphs>
  <ScaleCrop>false</ScaleCrop>
  <Company/>
  <LinksUpToDate>false</LinksUpToDate>
  <CharactersWithSpaces>189553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BRADEANU Comuna</cp:lastModifiedBy>
  <cp:revision>2</cp:revision>
  <dcterms:created xsi:type="dcterms:W3CDTF">2024-02-13T06:43:00Z</dcterms:created>
  <dcterms:modified xsi:type="dcterms:W3CDTF">2024-02-13T06:43:00Z</dcterms:modified>
</cp:coreProperties>
</file>